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0AA4" w14:textId="77777777" w:rsidR="00A138D3" w:rsidRPr="0045420F" w:rsidRDefault="00A138D3" w:rsidP="00420E14">
      <w:pPr>
        <w:jc w:val="center"/>
        <w:rPr>
          <w:b/>
          <w:sz w:val="24"/>
          <w:szCs w:val="24"/>
          <w:u w:val="single"/>
        </w:rPr>
      </w:pPr>
      <w:r w:rsidRPr="0045420F">
        <w:rPr>
          <w:b/>
          <w:sz w:val="24"/>
          <w:szCs w:val="24"/>
          <w:u w:val="single"/>
        </w:rPr>
        <w:t>Parents and carers guide to camps</w:t>
      </w:r>
    </w:p>
    <w:p w14:paraId="5DCBDA97" w14:textId="6C5D3485" w:rsidR="00241EC8" w:rsidRPr="0045420F" w:rsidRDefault="00C96B7B" w:rsidP="00A138D3">
      <w:pPr>
        <w:rPr>
          <w:sz w:val="24"/>
          <w:szCs w:val="24"/>
        </w:rPr>
      </w:pPr>
      <w:r>
        <w:rPr>
          <w:rFonts w:ascii="Segoe UI" w:hAnsi="Segoe UI" w:cs="Segoe UI"/>
          <w:i/>
          <w:iCs/>
          <w:color w:val="201F1E"/>
          <w:sz w:val="23"/>
          <w:szCs w:val="23"/>
          <w:shd w:val="clear" w:color="auto" w:fill="FFFFFF"/>
        </w:rPr>
        <w:t>Our OFSTED registered summer holiday camps are exciting, fun and offer a range of multi activity days for children aged 5-12 years, led by a team of Childcare professionals. Each week will have a different theme and each activity has been planned to make sure it is as enjoyable as possible. The children will be in two groups 5-7 years and 8-12 years. We operate a 1:8 ratio for 5–7-year-olds and 1:10 for 8–12-year-olds. Children will come together for free time, breaks and lunch</w:t>
      </w:r>
      <w:r w:rsidR="008E5068" w:rsidRPr="0045420F">
        <w:rPr>
          <w:sz w:val="24"/>
          <w:szCs w:val="24"/>
        </w:rPr>
        <w:t xml:space="preserve">.  </w:t>
      </w:r>
    </w:p>
    <w:p w14:paraId="708DC8B7" w14:textId="18F2C722" w:rsidR="00241EC8" w:rsidRDefault="00552D4D" w:rsidP="00A138D3">
      <w:pPr>
        <w:rPr>
          <w:sz w:val="24"/>
          <w:szCs w:val="24"/>
        </w:rPr>
      </w:pPr>
      <w:r w:rsidRPr="0045420F">
        <w:rPr>
          <w:b/>
          <w:sz w:val="24"/>
          <w:szCs w:val="24"/>
        </w:rPr>
        <w:t>Prices:</w:t>
      </w:r>
      <w:r w:rsidRPr="0045420F">
        <w:rPr>
          <w:sz w:val="24"/>
          <w:szCs w:val="24"/>
        </w:rPr>
        <w:t xml:space="preserve"> </w:t>
      </w:r>
      <w:r w:rsidR="002F3EDE">
        <w:rPr>
          <w:sz w:val="24"/>
          <w:szCs w:val="24"/>
        </w:rPr>
        <w:t>You can book a full day 8.30</w:t>
      </w:r>
      <w:r w:rsidR="00241EC8" w:rsidRPr="0045420F">
        <w:rPr>
          <w:sz w:val="24"/>
          <w:szCs w:val="24"/>
        </w:rPr>
        <w:t>am-5</w:t>
      </w:r>
      <w:r w:rsidR="002F3EDE">
        <w:rPr>
          <w:sz w:val="24"/>
          <w:szCs w:val="24"/>
        </w:rPr>
        <w:t>.30pm (£27</w:t>
      </w:r>
      <w:r w:rsidR="009B166A">
        <w:rPr>
          <w:sz w:val="24"/>
          <w:szCs w:val="24"/>
        </w:rPr>
        <w:t>.50</w:t>
      </w:r>
      <w:r w:rsidR="002F3EDE">
        <w:rPr>
          <w:sz w:val="24"/>
          <w:szCs w:val="24"/>
        </w:rPr>
        <w:t xml:space="preserve"> </w:t>
      </w:r>
      <w:r w:rsidR="008867D9">
        <w:rPr>
          <w:sz w:val="24"/>
          <w:szCs w:val="24"/>
        </w:rPr>
        <w:t>subscribed member, £29</w:t>
      </w:r>
      <w:r w:rsidR="009B166A">
        <w:rPr>
          <w:sz w:val="24"/>
          <w:szCs w:val="24"/>
        </w:rPr>
        <w:t>.50</w:t>
      </w:r>
      <w:r w:rsidR="008867D9">
        <w:rPr>
          <w:sz w:val="24"/>
          <w:szCs w:val="24"/>
        </w:rPr>
        <w:t xml:space="preserve"> registered member) </w:t>
      </w:r>
      <w:r w:rsidR="002F3EDE">
        <w:rPr>
          <w:sz w:val="24"/>
          <w:szCs w:val="24"/>
        </w:rPr>
        <w:t>or a half day 8.30</w:t>
      </w:r>
      <w:r w:rsidR="00241EC8" w:rsidRPr="0045420F">
        <w:rPr>
          <w:sz w:val="24"/>
          <w:szCs w:val="24"/>
        </w:rPr>
        <w:t>-12</w:t>
      </w:r>
      <w:r w:rsidR="002F3EDE">
        <w:rPr>
          <w:sz w:val="24"/>
          <w:szCs w:val="24"/>
        </w:rPr>
        <w:t>.30</w:t>
      </w:r>
      <w:r w:rsidR="00241EC8" w:rsidRPr="0045420F">
        <w:rPr>
          <w:sz w:val="24"/>
          <w:szCs w:val="24"/>
        </w:rPr>
        <w:t xml:space="preserve"> noon</w:t>
      </w:r>
      <w:r w:rsidR="002F3EDE">
        <w:rPr>
          <w:sz w:val="24"/>
          <w:szCs w:val="24"/>
        </w:rPr>
        <w:t xml:space="preserve"> or </w:t>
      </w:r>
      <w:r w:rsidR="00241EC8" w:rsidRPr="0045420F">
        <w:rPr>
          <w:sz w:val="24"/>
          <w:szCs w:val="24"/>
        </w:rPr>
        <w:t>1</w:t>
      </w:r>
      <w:r w:rsidR="002F3EDE">
        <w:rPr>
          <w:sz w:val="24"/>
          <w:szCs w:val="24"/>
        </w:rPr>
        <w:t>.30</w:t>
      </w:r>
      <w:r w:rsidR="00241EC8" w:rsidRPr="0045420F">
        <w:rPr>
          <w:sz w:val="24"/>
          <w:szCs w:val="24"/>
        </w:rPr>
        <w:t>pm-5</w:t>
      </w:r>
      <w:r w:rsidR="002F3EDE">
        <w:rPr>
          <w:sz w:val="24"/>
          <w:szCs w:val="24"/>
        </w:rPr>
        <w:t>.30pm (£1</w:t>
      </w:r>
      <w:r w:rsidR="009B166A">
        <w:rPr>
          <w:sz w:val="24"/>
          <w:szCs w:val="24"/>
        </w:rPr>
        <w:t xml:space="preserve">7.00 </w:t>
      </w:r>
      <w:r w:rsidR="008867D9">
        <w:rPr>
          <w:sz w:val="24"/>
          <w:szCs w:val="24"/>
        </w:rPr>
        <w:t>subscribed member,</w:t>
      </w:r>
      <w:r w:rsidR="002F3EDE">
        <w:rPr>
          <w:sz w:val="24"/>
          <w:szCs w:val="24"/>
        </w:rPr>
        <w:t xml:space="preserve"> £1</w:t>
      </w:r>
      <w:r w:rsidR="009B166A">
        <w:rPr>
          <w:sz w:val="24"/>
          <w:szCs w:val="24"/>
        </w:rPr>
        <w:t>9</w:t>
      </w:r>
      <w:r w:rsidR="002F3EDE">
        <w:rPr>
          <w:sz w:val="24"/>
          <w:szCs w:val="24"/>
        </w:rPr>
        <w:t xml:space="preserve"> </w:t>
      </w:r>
      <w:r w:rsidR="008867D9">
        <w:rPr>
          <w:sz w:val="24"/>
          <w:szCs w:val="24"/>
        </w:rPr>
        <w:t>registered member</w:t>
      </w:r>
      <w:r w:rsidR="00241EC8" w:rsidRPr="0045420F">
        <w:rPr>
          <w:sz w:val="24"/>
          <w:szCs w:val="24"/>
        </w:rPr>
        <w:t xml:space="preserve">).  </w:t>
      </w:r>
    </w:p>
    <w:p w14:paraId="0A5A09F9" w14:textId="77777777" w:rsidR="00A138D3" w:rsidRPr="0045420F" w:rsidRDefault="00A138D3" w:rsidP="00A138D3">
      <w:pPr>
        <w:rPr>
          <w:sz w:val="24"/>
          <w:szCs w:val="24"/>
        </w:rPr>
      </w:pPr>
      <w:r w:rsidRPr="0045420F">
        <w:rPr>
          <w:b/>
          <w:sz w:val="24"/>
          <w:szCs w:val="24"/>
        </w:rPr>
        <w:t>Please</w:t>
      </w:r>
      <w:r w:rsidR="00420E14" w:rsidRPr="0045420F">
        <w:rPr>
          <w:b/>
          <w:sz w:val="24"/>
          <w:szCs w:val="24"/>
        </w:rPr>
        <w:t xml:space="preserve"> make sure</w:t>
      </w:r>
      <w:r w:rsidR="00420E14" w:rsidRPr="0045420F">
        <w:rPr>
          <w:sz w:val="24"/>
          <w:szCs w:val="24"/>
        </w:rPr>
        <w:t>:</w:t>
      </w:r>
    </w:p>
    <w:p w14:paraId="3B3D41BE" w14:textId="77777777" w:rsidR="00A138D3" w:rsidRPr="0045420F" w:rsidRDefault="00420E14" w:rsidP="00A138D3">
      <w:pPr>
        <w:pStyle w:val="ListParagraph"/>
        <w:numPr>
          <w:ilvl w:val="0"/>
          <w:numId w:val="1"/>
        </w:numPr>
        <w:rPr>
          <w:sz w:val="24"/>
          <w:szCs w:val="24"/>
        </w:rPr>
      </w:pPr>
      <w:r w:rsidRPr="0045420F">
        <w:rPr>
          <w:sz w:val="24"/>
          <w:szCs w:val="24"/>
        </w:rPr>
        <w:t>Your child is wearing c</w:t>
      </w:r>
      <w:r w:rsidR="00A138D3" w:rsidRPr="0045420F">
        <w:rPr>
          <w:sz w:val="24"/>
          <w:szCs w:val="24"/>
        </w:rPr>
        <w:t>lothing you don’t mind getting a bit messy and easy to run around in</w:t>
      </w:r>
      <w:r w:rsidR="00241EC8" w:rsidRPr="0045420F">
        <w:rPr>
          <w:sz w:val="24"/>
          <w:szCs w:val="24"/>
        </w:rPr>
        <w:t xml:space="preserve">.  Please label clothes especially jumpers and jackets.  </w:t>
      </w:r>
    </w:p>
    <w:p w14:paraId="380FD6EA" w14:textId="77777777" w:rsidR="00A138D3" w:rsidRPr="0045420F" w:rsidRDefault="00420E14" w:rsidP="00A138D3">
      <w:pPr>
        <w:pStyle w:val="ListParagraph"/>
        <w:numPr>
          <w:ilvl w:val="0"/>
          <w:numId w:val="1"/>
        </w:numPr>
        <w:rPr>
          <w:sz w:val="24"/>
          <w:szCs w:val="24"/>
        </w:rPr>
      </w:pPr>
      <w:r w:rsidRPr="0045420F">
        <w:rPr>
          <w:sz w:val="24"/>
          <w:szCs w:val="24"/>
        </w:rPr>
        <w:t>Your child is wearing s</w:t>
      </w:r>
      <w:r w:rsidR="00A138D3" w:rsidRPr="0045420F">
        <w:rPr>
          <w:sz w:val="24"/>
          <w:szCs w:val="24"/>
        </w:rPr>
        <w:t>ensible shoes or trainers</w:t>
      </w:r>
      <w:r w:rsidRPr="0045420F">
        <w:rPr>
          <w:sz w:val="24"/>
          <w:szCs w:val="24"/>
        </w:rPr>
        <w:t xml:space="preserve"> with</w:t>
      </w:r>
      <w:r w:rsidR="00A138D3" w:rsidRPr="0045420F">
        <w:rPr>
          <w:sz w:val="24"/>
          <w:szCs w:val="24"/>
        </w:rPr>
        <w:t xml:space="preserve"> socks for zooming around</w:t>
      </w:r>
      <w:r w:rsidRPr="0045420F">
        <w:rPr>
          <w:sz w:val="24"/>
          <w:szCs w:val="24"/>
        </w:rPr>
        <w:t xml:space="preserve"> in</w:t>
      </w:r>
    </w:p>
    <w:p w14:paraId="52B48E06" w14:textId="77777777" w:rsidR="00241EC8" w:rsidRPr="0045420F" w:rsidRDefault="00241EC8" w:rsidP="00241EC8">
      <w:pPr>
        <w:pStyle w:val="ListParagraph"/>
        <w:numPr>
          <w:ilvl w:val="0"/>
          <w:numId w:val="1"/>
        </w:numPr>
        <w:rPr>
          <w:sz w:val="24"/>
          <w:szCs w:val="24"/>
        </w:rPr>
      </w:pPr>
      <w:r w:rsidRPr="0045420F">
        <w:rPr>
          <w:sz w:val="24"/>
          <w:szCs w:val="24"/>
        </w:rPr>
        <w:t xml:space="preserve">Your child has a bag containing: </w:t>
      </w:r>
    </w:p>
    <w:p w14:paraId="73B94CCD" w14:textId="77777777" w:rsidR="00241EC8" w:rsidRPr="0045420F" w:rsidRDefault="00420E14" w:rsidP="00241EC8">
      <w:pPr>
        <w:pStyle w:val="ListParagraph"/>
        <w:numPr>
          <w:ilvl w:val="1"/>
          <w:numId w:val="1"/>
        </w:numPr>
        <w:rPr>
          <w:sz w:val="24"/>
          <w:szCs w:val="24"/>
        </w:rPr>
      </w:pPr>
      <w:r w:rsidRPr="0045420F">
        <w:rPr>
          <w:sz w:val="24"/>
          <w:szCs w:val="24"/>
        </w:rPr>
        <w:t>a</w:t>
      </w:r>
      <w:r w:rsidR="00A138D3" w:rsidRPr="0045420F">
        <w:rPr>
          <w:sz w:val="24"/>
          <w:szCs w:val="24"/>
        </w:rPr>
        <w:t xml:space="preserve"> change of clothes</w:t>
      </w:r>
    </w:p>
    <w:p w14:paraId="26C43F66" w14:textId="77777777" w:rsidR="00241EC8" w:rsidRPr="0045420F" w:rsidRDefault="00420E14" w:rsidP="00241EC8">
      <w:pPr>
        <w:pStyle w:val="ListParagraph"/>
        <w:numPr>
          <w:ilvl w:val="1"/>
          <w:numId w:val="1"/>
        </w:numPr>
        <w:rPr>
          <w:sz w:val="24"/>
          <w:szCs w:val="24"/>
        </w:rPr>
      </w:pPr>
      <w:r w:rsidRPr="0045420F">
        <w:rPr>
          <w:sz w:val="24"/>
          <w:szCs w:val="24"/>
        </w:rPr>
        <w:t>a</w:t>
      </w:r>
      <w:r w:rsidR="00A138D3" w:rsidRPr="0045420F">
        <w:rPr>
          <w:sz w:val="24"/>
          <w:szCs w:val="24"/>
        </w:rPr>
        <w:t xml:space="preserve"> healthy</w:t>
      </w:r>
      <w:r w:rsidR="00241EC8" w:rsidRPr="0045420F">
        <w:rPr>
          <w:sz w:val="24"/>
          <w:szCs w:val="24"/>
        </w:rPr>
        <w:t xml:space="preserve"> and balanced</w:t>
      </w:r>
      <w:r w:rsidR="00A138D3" w:rsidRPr="0045420F">
        <w:rPr>
          <w:sz w:val="24"/>
          <w:szCs w:val="24"/>
        </w:rPr>
        <w:t xml:space="preserve"> packed lunch</w:t>
      </w:r>
      <w:r w:rsidR="008867D9">
        <w:rPr>
          <w:sz w:val="24"/>
          <w:szCs w:val="24"/>
        </w:rPr>
        <w:t xml:space="preserve"> please note we do not provide lunches or snacks</w:t>
      </w:r>
      <w:r w:rsidR="00241EC8" w:rsidRPr="0045420F">
        <w:rPr>
          <w:sz w:val="24"/>
          <w:szCs w:val="24"/>
        </w:rPr>
        <w:t xml:space="preserve">.  Please do not include nuts in your child’s lunches and snacks.  </w:t>
      </w:r>
    </w:p>
    <w:p w14:paraId="51C0E752" w14:textId="77777777" w:rsidR="00241EC8" w:rsidRPr="0045420F" w:rsidRDefault="00420E14" w:rsidP="00241EC8">
      <w:pPr>
        <w:pStyle w:val="ListParagraph"/>
        <w:numPr>
          <w:ilvl w:val="1"/>
          <w:numId w:val="1"/>
        </w:numPr>
        <w:rPr>
          <w:sz w:val="24"/>
          <w:szCs w:val="24"/>
        </w:rPr>
      </w:pPr>
      <w:r w:rsidRPr="0045420F">
        <w:rPr>
          <w:sz w:val="24"/>
          <w:szCs w:val="24"/>
        </w:rPr>
        <w:t>some healthy s</w:t>
      </w:r>
      <w:r w:rsidR="00A138D3" w:rsidRPr="0045420F">
        <w:rPr>
          <w:sz w:val="24"/>
          <w:szCs w:val="24"/>
        </w:rPr>
        <w:t xml:space="preserve">nacks </w:t>
      </w:r>
    </w:p>
    <w:p w14:paraId="707728A0" w14:textId="77777777" w:rsidR="00241EC8" w:rsidRPr="0045420F" w:rsidRDefault="00420E14" w:rsidP="00241EC8">
      <w:pPr>
        <w:pStyle w:val="ListParagraph"/>
        <w:numPr>
          <w:ilvl w:val="1"/>
          <w:numId w:val="1"/>
        </w:numPr>
        <w:rPr>
          <w:sz w:val="24"/>
          <w:szCs w:val="24"/>
        </w:rPr>
      </w:pPr>
      <w:r w:rsidRPr="0045420F">
        <w:rPr>
          <w:sz w:val="24"/>
          <w:szCs w:val="24"/>
        </w:rPr>
        <w:t xml:space="preserve">a </w:t>
      </w:r>
      <w:r w:rsidR="00241EC8" w:rsidRPr="0045420F">
        <w:rPr>
          <w:sz w:val="24"/>
          <w:szCs w:val="24"/>
        </w:rPr>
        <w:t xml:space="preserve">refillable labelled </w:t>
      </w:r>
      <w:r w:rsidRPr="0045420F">
        <w:rPr>
          <w:sz w:val="24"/>
          <w:szCs w:val="24"/>
        </w:rPr>
        <w:t>w</w:t>
      </w:r>
      <w:r w:rsidR="00A138D3" w:rsidRPr="0045420F">
        <w:rPr>
          <w:sz w:val="24"/>
          <w:szCs w:val="24"/>
        </w:rPr>
        <w:t>ater bottle</w:t>
      </w:r>
    </w:p>
    <w:p w14:paraId="265E7B49" w14:textId="695F4A5D" w:rsidR="00241EC8" w:rsidRDefault="00D941F1" w:rsidP="00241EC8">
      <w:pPr>
        <w:pStyle w:val="ListParagraph"/>
        <w:numPr>
          <w:ilvl w:val="1"/>
          <w:numId w:val="1"/>
        </w:numPr>
        <w:rPr>
          <w:sz w:val="24"/>
          <w:szCs w:val="24"/>
        </w:rPr>
      </w:pPr>
      <w:r w:rsidRPr="0045420F">
        <w:rPr>
          <w:sz w:val="24"/>
          <w:szCs w:val="24"/>
        </w:rPr>
        <w:t>a swimming costume</w:t>
      </w:r>
      <w:r w:rsidR="00241EC8" w:rsidRPr="0045420F">
        <w:rPr>
          <w:sz w:val="24"/>
          <w:szCs w:val="24"/>
        </w:rPr>
        <w:t xml:space="preserve">, towel and </w:t>
      </w:r>
      <w:r w:rsidR="000C2B8E" w:rsidRPr="0045420F">
        <w:rPr>
          <w:sz w:val="24"/>
          <w:szCs w:val="24"/>
        </w:rPr>
        <w:t>hairbrush</w:t>
      </w:r>
      <w:r w:rsidR="00241EC8" w:rsidRPr="0045420F">
        <w:rPr>
          <w:sz w:val="24"/>
          <w:szCs w:val="24"/>
        </w:rPr>
        <w:t xml:space="preserve"> in a plastic bag that wet kit can go in to after the session.  We may not swim every day.  </w:t>
      </w:r>
    </w:p>
    <w:p w14:paraId="63231F9B" w14:textId="69276E87" w:rsidR="009B166A" w:rsidRDefault="009B166A" w:rsidP="00241EC8">
      <w:pPr>
        <w:pStyle w:val="ListParagraph"/>
        <w:numPr>
          <w:ilvl w:val="1"/>
          <w:numId w:val="1"/>
        </w:numPr>
        <w:rPr>
          <w:sz w:val="24"/>
          <w:szCs w:val="24"/>
        </w:rPr>
      </w:pPr>
      <w:r>
        <w:rPr>
          <w:sz w:val="24"/>
          <w:szCs w:val="24"/>
        </w:rPr>
        <w:t>Sun screen</w:t>
      </w:r>
    </w:p>
    <w:p w14:paraId="28C82303" w14:textId="3FB76A0D" w:rsidR="009B166A" w:rsidRPr="0045420F" w:rsidRDefault="009B166A" w:rsidP="00241EC8">
      <w:pPr>
        <w:pStyle w:val="ListParagraph"/>
        <w:numPr>
          <w:ilvl w:val="1"/>
          <w:numId w:val="1"/>
        </w:numPr>
        <w:rPr>
          <w:sz w:val="24"/>
          <w:szCs w:val="24"/>
        </w:rPr>
      </w:pPr>
      <w:r>
        <w:rPr>
          <w:sz w:val="24"/>
          <w:szCs w:val="24"/>
        </w:rPr>
        <w:t xml:space="preserve">A hat </w:t>
      </w:r>
    </w:p>
    <w:p w14:paraId="11AC6E6C" w14:textId="77777777" w:rsidR="00420E14" w:rsidRPr="0045420F" w:rsidRDefault="008867D9" w:rsidP="00A138D3">
      <w:pPr>
        <w:pStyle w:val="ListParagraph"/>
        <w:numPr>
          <w:ilvl w:val="0"/>
          <w:numId w:val="1"/>
        </w:numPr>
        <w:rPr>
          <w:sz w:val="24"/>
          <w:szCs w:val="24"/>
        </w:rPr>
      </w:pPr>
      <w:r>
        <w:rPr>
          <w:sz w:val="24"/>
          <w:szCs w:val="24"/>
        </w:rPr>
        <w:t xml:space="preserve">Please ensure your </w:t>
      </w:r>
      <w:r w:rsidR="00420E14" w:rsidRPr="0045420F">
        <w:rPr>
          <w:sz w:val="24"/>
          <w:szCs w:val="24"/>
        </w:rPr>
        <w:t>child hasn’t brought in any toys from home</w:t>
      </w:r>
      <w:r w:rsidR="00241EC8" w:rsidRPr="0045420F">
        <w:rPr>
          <w:sz w:val="24"/>
          <w:szCs w:val="24"/>
        </w:rPr>
        <w:t>, money</w:t>
      </w:r>
      <w:r w:rsidR="00420E14" w:rsidRPr="0045420F">
        <w:rPr>
          <w:sz w:val="24"/>
          <w:szCs w:val="24"/>
        </w:rPr>
        <w:t xml:space="preserve"> or an</w:t>
      </w:r>
      <w:r w:rsidR="00241EC8" w:rsidRPr="0045420F">
        <w:rPr>
          <w:sz w:val="24"/>
          <w:szCs w:val="24"/>
        </w:rPr>
        <w:t>y</w:t>
      </w:r>
      <w:r w:rsidR="00420E14" w:rsidRPr="0045420F">
        <w:rPr>
          <w:sz w:val="24"/>
          <w:szCs w:val="24"/>
        </w:rPr>
        <w:t xml:space="preserve"> gadgets- camp is an escape from screens and we would hate for your child to lose a precious item of theirs. </w:t>
      </w:r>
      <w:r>
        <w:rPr>
          <w:sz w:val="24"/>
          <w:szCs w:val="24"/>
        </w:rPr>
        <w:t xml:space="preserve"> </w:t>
      </w:r>
    </w:p>
    <w:p w14:paraId="1F14E2FA" w14:textId="20D1E245" w:rsidR="00A138D3" w:rsidRDefault="00552D4D" w:rsidP="00A138D3">
      <w:pPr>
        <w:rPr>
          <w:sz w:val="24"/>
          <w:szCs w:val="24"/>
        </w:rPr>
      </w:pPr>
      <w:r w:rsidRPr="0045420F">
        <w:rPr>
          <w:b/>
          <w:sz w:val="24"/>
          <w:szCs w:val="24"/>
        </w:rPr>
        <w:t>Booking:</w:t>
      </w:r>
      <w:r w:rsidRPr="0045420F">
        <w:rPr>
          <w:sz w:val="24"/>
          <w:szCs w:val="24"/>
        </w:rPr>
        <w:t xml:space="preserve"> </w:t>
      </w:r>
      <w:r w:rsidR="00A138D3" w:rsidRPr="0045420F">
        <w:rPr>
          <w:sz w:val="24"/>
          <w:szCs w:val="24"/>
        </w:rPr>
        <w:t xml:space="preserve">You can </w:t>
      </w:r>
      <w:r w:rsidR="000036AD">
        <w:rPr>
          <w:sz w:val="24"/>
          <w:szCs w:val="24"/>
        </w:rPr>
        <w:t xml:space="preserve">book camp at your </w:t>
      </w:r>
      <w:r w:rsidR="008867D9">
        <w:rPr>
          <w:sz w:val="24"/>
          <w:szCs w:val="24"/>
        </w:rPr>
        <w:t xml:space="preserve">preferred </w:t>
      </w:r>
      <w:r w:rsidR="000036AD">
        <w:rPr>
          <w:sz w:val="24"/>
          <w:szCs w:val="24"/>
        </w:rPr>
        <w:t>site</w:t>
      </w:r>
      <w:r w:rsidR="00D27C34">
        <w:rPr>
          <w:sz w:val="24"/>
          <w:szCs w:val="24"/>
        </w:rPr>
        <w:t xml:space="preserve"> </w:t>
      </w:r>
      <w:r w:rsidR="009B166A">
        <w:rPr>
          <w:sz w:val="24"/>
          <w:szCs w:val="24"/>
        </w:rPr>
        <w:t>through our IPAL service</w:t>
      </w:r>
      <w:r w:rsidR="00A138D3" w:rsidRPr="0045420F">
        <w:rPr>
          <w:sz w:val="24"/>
          <w:szCs w:val="24"/>
        </w:rPr>
        <w:t xml:space="preserve">.  </w:t>
      </w:r>
      <w:r w:rsidR="009B166A">
        <w:rPr>
          <w:sz w:val="24"/>
          <w:szCs w:val="24"/>
        </w:rPr>
        <w:t>Here you will register your child’s details so we have them for camp</w:t>
      </w:r>
      <w:r w:rsidR="00A138D3" w:rsidRPr="0045420F">
        <w:rPr>
          <w:sz w:val="24"/>
          <w:szCs w:val="24"/>
        </w:rPr>
        <w:t>.</w:t>
      </w:r>
      <w:r w:rsidR="00241EC8" w:rsidRPr="0045420F">
        <w:rPr>
          <w:sz w:val="24"/>
          <w:szCs w:val="24"/>
        </w:rPr>
        <w:t xml:space="preserve">  </w:t>
      </w:r>
      <w:r w:rsidR="008867D9">
        <w:rPr>
          <w:sz w:val="24"/>
          <w:szCs w:val="24"/>
        </w:rPr>
        <w:t>Pre-booking is essential so we know numbers attending.</w:t>
      </w:r>
      <w:r w:rsidR="00C168C0">
        <w:rPr>
          <w:sz w:val="24"/>
          <w:szCs w:val="24"/>
        </w:rPr>
        <w:t xml:space="preserve"> Register and book here </w:t>
      </w:r>
      <w:hyperlink r:id="rId7" w:anchor="googtrans(en|en)" w:history="1">
        <w:r w:rsidR="00C168C0" w:rsidRPr="008A77CB">
          <w:rPr>
            <w:rStyle w:val="Hyperlink"/>
            <w:sz w:val="24"/>
            <w:szCs w:val="24"/>
          </w:rPr>
          <w:t>https://mytimeactive.schoolipal.co.uk/#googtrans(en|en)</w:t>
        </w:r>
      </w:hyperlink>
      <w:r w:rsidR="00C168C0">
        <w:rPr>
          <w:sz w:val="24"/>
          <w:szCs w:val="24"/>
        </w:rPr>
        <w:t xml:space="preserve"> </w:t>
      </w:r>
    </w:p>
    <w:p w14:paraId="7F545E11" w14:textId="47C7875A" w:rsidR="008D57B9" w:rsidRPr="0045420F" w:rsidRDefault="008D57B9" w:rsidP="00A138D3">
      <w:pPr>
        <w:rPr>
          <w:sz w:val="24"/>
          <w:szCs w:val="24"/>
        </w:rPr>
      </w:pPr>
      <w:r w:rsidRPr="008D57B9">
        <w:rPr>
          <w:b/>
          <w:sz w:val="24"/>
          <w:szCs w:val="24"/>
        </w:rPr>
        <w:t>Covid 19:</w:t>
      </w:r>
      <w:r>
        <w:rPr>
          <w:sz w:val="24"/>
          <w:szCs w:val="24"/>
        </w:rPr>
        <w:t xml:space="preserve">  If you or your child are displaying symptoms of Covid 19, or have tested positive please do not attend camp.  </w:t>
      </w:r>
    </w:p>
    <w:p w14:paraId="62A9BCCB" w14:textId="77777777" w:rsidR="00884C30" w:rsidRPr="0045420F" w:rsidRDefault="00884C30" w:rsidP="00A138D3">
      <w:pPr>
        <w:rPr>
          <w:sz w:val="24"/>
          <w:szCs w:val="24"/>
        </w:rPr>
      </w:pPr>
      <w:r w:rsidRPr="0045420F">
        <w:rPr>
          <w:b/>
          <w:sz w:val="24"/>
          <w:szCs w:val="24"/>
        </w:rPr>
        <w:t>Attendance</w:t>
      </w:r>
      <w:r w:rsidRPr="0045420F">
        <w:rPr>
          <w:sz w:val="24"/>
          <w:szCs w:val="24"/>
        </w:rPr>
        <w:t>:  You will b</w:t>
      </w:r>
      <w:r w:rsidR="00D941F1" w:rsidRPr="0045420F">
        <w:rPr>
          <w:sz w:val="24"/>
          <w:szCs w:val="24"/>
        </w:rPr>
        <w:t>e required to sign your child</w:t>
      </w:r>
      <w:r w:rsidRPr="0045420F">
        <w:rPr>
          <w:sz w:val="24"/>
          <w:szCs w:val="24"/>
        </w:rPr>
        <w:t xml:space="preserve"> in to each day of camp </w:t>
      </w:r>
      <w:r w:rsidR="00D941F1" w:rsidRPr="0045420F">
        <w:rPr>
          <w:sz w:val="24"/>
          <w:szCs w:val="24"/>
        </w:rPr>
        <w:t>and sign them out at collection, your child will receive a wrist band</w:t>
      </w:r>
      <w:r w:rsidR="008867D9">
        <w:rPr>
          <w:sz w:val="24"/>
          <w:szCs w:val="24"/>
        </w:rPr>
        <w:t xml:space="preserve"> or hi-vis vest</w:t>
      </w:r>
      <w:r w:rsidR="00D941F1" w:rsidRPr="0045420F">
        <w:rPr>
          <w:sz w:val="24"/>
          <w:szCs w:val="24"/>
        </w:rPr>
        <w:t xml:space="preserve"> to wear during their day at </w:t>
      </w:r>
      <w:r w:rsidR="00D941F1" w:rsidRPr="0045420F">
        <w:rPr>
          <w:sz w:val="24"/>
          <w:szCs w:val="24"/>
        </w:rPr>
        <w:lastRenderedPageBreak/>
        <w:t>camp.</w:t>
      </w:r>
      <w:r w:rsidRPr="0045420F">
        <w:rPr>
          <w:sz w:val="24"/>
          <w:szCs w:val="24"/>
        </w:rPr>
        <w:t xml:space="preserve">  If your child is unable to attend please let us know.  If you wish to contact your child during camp </w:t>
      </w:r>
      <w:r w:rsidR="00D27C34">
        <w:rPr>
          <w:sz w:val="24"/>
          <w:szCs w:val="24"/>
        </w:rPr>
        <w:t xml:space="preserve">you will be given the camp leaders mobile number on day 1.  </w:t>
      </w:r>
    </w:p>
    <w:p w14:paraId="24BC9316" w14:textId="77777777" w:rsidR="008E5068" w:rsidRPr="0045420F" w:rsidRDefault="00884C30" w:rsidP="00A138D3">
      <w:pPr>
        <w:rPr>
          <w:sz w:val="24"/>
          <w:szCs w:val="24"/>
        </w:rPr>
      </w:pPr>
      <w:r w:rsidRPr="0045420F">
        <w:rPr>
          <w:b/>
          <w:sz w:val="24"/>
          <w:szCs w:val="24"/>
        </w:rPr>
        <w:t>The day</w:t>
      </w:r>
      <w:r w:rsidRPr="0045420F">
        <w:rPr>
          <w:sz w:val="24"/>
          <w:szCs w:val="24"/>
        </w:rPr>
        <w:t>:  Each hour your child will have a choice of activities or a scheduled activity.  We break our day in to Active, Performance, Craft, Science, Play and Free Time.  Ea</w:t>
      </w:r>
      <w:r w:rsidR="00D941F1" w:rsidRPr="0045420F">
        <w:rPr>
          <w:sz w:val="24"/>
          <w:szCs w:val="24"/>
        </w:rPr>
        <w:t xml:space="preserve">ch session has been written with </w:t>
      </w:r>
      <w:r w:rsidRPr="0045420F">
        <w:rPr>
          <w:sz w:val="24"/>
          <w:szCs w:val="24"/>
        </w:rPr>
        <w:t xml:space="preserve">the children’s age group in mind and will include a variety of extra games and activities the children can choose from.  Our camp has been created with MEND in mind.  MEND focusses on MIND, EXERCISE, NUTRITION and DO IT, we aim to provide fun, engaging games to keep children fit and healthy during camp whilst nurturing their wellbeing and mindfulness.     Lunch is one hour with 30 minutes food time and 30 minutes free play.  </w:t>
      </w:r>
    </w:p>
    <w:p w14:paraId="71637693" w14:textId="09CCAAEF" w:rsidR="00A138D3" w:rsidRPr="0045420F" w:rsidRDefault="00A138D3" w:rsidP="00A138D3">
      <w:pPr>
        <w:rPr>
          <w:b/>
          <w:sz w:val="24"/>
          <w:szCs w:val="24"/>
        </w:rPr>
      </w:pPr>
      <w:r w:rsidRPr="0045420F">
        <w:rPr>
          <w:b/>
          <w:sz w:val="24"/>
          <w:szCs w:val="24"/>
        </w:rPr>
        <w:t>An example day looks like:</w:t>
      </w:r>
      <w:r w:rsidR="009B166A">
        <w:rPr>
          <w:b/>
          <w:sz w:val="24"/>
          <w:szCs w:val="24"/>
        </w:rPr>
        <w:t xml:space="preserve"> (please note over 8’s will be able to experience outings to Pavilion Bowling, The Cinema, Swimming Pools and many more.  There may be a small extra charge for these sessions) </w:t>
      </w:r>
    </w:p>
    <w:tbl>
      <w:tblPr>
        <w:tblStyle w:val="TableGrid"/>
        <w:tblpPr w:leftFromText="181" w:rightFromText="181" w:vertAnchor="text" w:horzAnchor="margin" w:tblpY="1"/>
        <w:tblOverlap w:val="never"/>
        <w:tblW w:w="0" w:type="auto"/>
        <w:tblLook w:val="04A0" w:firstRow="1" w:lastRow="0" w:firstColumn="1" w:lastColumn="0" w:noHBand="0" w:noVBand="1"/>
      </w:tblPr>
      <w:tblGrid>
        <w:gridCol w:w="1101"/>
        <w:gridCol w:w="2976"/>
        <w:gridCol w:w="3119"/>
      </w:tblGrid>
      <w:tr w:rsidR="008867D9" w:rsidRPr="0045420F" w14:paraId="7B1088E3" w14:textId="77777777" w:rsidTr="00420E14">
        <w:tc>
          <w:tcPr>
            <w:tcW w:w="1101" w:type="dxa"/>
          </w:tcPr>
          <w:p w14:paraId="0FC8DF77" w14:textId="77777777" w:rsidR="008867D9" w:rsidRPr="0045420F" w:rsidRDefault="008867D9" w:rsidP="00420E14">
            <w:pPr>
              <w:rPr>
                <w:rFonts w:asciiTheme="minorHAnsi" w:hAnsiTheme="minorHAnsi"/>
                <w:b/>
                <w:sz w:val="24"/>
                <w:szCs w:val="24"/>
              </w:rPr>
            </w:pPr>
            <w:r w:rsidRPr="0045420F">
              <w:rPr>
                <w:rFonts w:asciiTheme="minorHAnsi" w:hAnsiTheme="minorHAnsi"/>
                <w:b/>
                <w:sz w:val="24"/>
                <w:szCs w:val="24"/>
              </w:rPr>
              <w:t>Time</w:t>
            </w:r>
          </w:p>
        </w:tc>
        <w:tc>
          <w:tcPr>
            <w:tcW w:w="2976" w:type="dxa"/>
          </w:tcPr>
          <w:p w14:paraId="283187A9" w14:textId="77777777" w:rsidR="008867D9" w:rsidRPr="0045420F" w:rsidRDefault="008867D9" w:rsidP="00420E14">
            <w:pPr>
              <w:rPr>
                <w:rFonts w:asciiTheme="minorHAnsi" w:hAnsiTheme="minorHAnsi"/>
                <w:b/>
                <w:sz w:val="24"/>
                <w:szCs w:val="24"/>
              </w:rPr>
            </w:pPr>
            <w:r>
              <w:rPr>
                <w:rFonts w:asciiTheme="minorHAnsi" w:hAnsiTheme="minorHAnsi"/>
                <w:b/>
                <w:sz w:val="24"/>
                <w:szCs w:val="24"/>
              </w:rPr>
              <w:t>5-7 years</w:t>
            </w:r>
          </w:p>
        </w:tc>
        <w:tc>
          <w:tcPr>
            <w:tcW w:w="3119" w:type="dxa"/>
          </w:tcPr>
          <w:p w14:paraId="0F2E376A" w14:textId="77777777" w:rsidR="008867D9" w:rsidRPr="0045420F" w:rsidRDefault="008867D9" w:rsidP="00420E14">
            <w:pPr>
              <w:rPr>
                <w:rFonts w:asciiTheme="minorHAnsi" w:hAnsiTheme="minorHAnsi"/>
                <w:b/>
                <w:sz w:val="24"/>
                <w:szCs w:val="24"/>
              </w:rPr>
            </w:pPr>
            <w:r w:rsidRPr="0045420F">
              <w:rPr>
                <w:rFonts w:asciiTheme="minorHAnsi" w:hAnsiTheme="minorHAnsi"/>
                <w:b/>
                <w:sz w:val="24"/>
                <w:szCs w:val="24"/>
              </w:rPr>
              <w:t>Activity 2</w:t>
            </w:r>
          </w:p>
        </w:tc>
      </w:tr>
      <w:tr w:rsidR="008867D9" w:rsidRPr="0045420F" w14:paraId="69AA8EE9" w14:textId="77777777" w:rsidTr="00420E14">
        <w:trPr>
          <w:trHeight w:val="589"/>
        </w:trPr>
        <w:tc>
          <w:tcPr>
            <w:tcW w:w="1101" w:type="dxa"/>
          </w:tcPr>
          <w:p w14:paraId="44607330" w14:textId="77777777" w:rsidR="008867D9" w:rsidRPr="0045420F" w:rsidRDefault="008867D9" w:rsidP="008867D9">
            <w:pPr>
              <w:rPr>
                <w:rFonts w:asciiTheme="minorHAnsi" w:hAnsiTheme="minorHAnsi"/>
                <w:b/>
                <w:sz w:val="24"/>
                <w:szCs w:val="24"/>
              </w:rPr>
            </w:pPr>
            <w:r w:rsidRPr="0045420F">
              <w:rPr>
                <w:rFonts w:asciiTheme="minorHAnsi" w:hAnsiTheme="minorHAnsi"/>
                <w:b/>
                <w:sz w:val="24"/>
                <w:szCs w:val="24"/>
              </w:rPr>
              <w:t>8</w:t>
            </w:r>
            <w:r>
              <w:rPr>
                <w:rFonts w:asciiTheme="minorHAnsi" w:hAnsiTheme="minorHAnsi"/>
                <w:b/>
                <w:sz w:val="24"/>
                <w:szCs w:val="24"/>
              </w:rPr>
              <w:t>.30</w:t>
            </w:r>
          </w:p>
        </w:tc>
        <w:tc>
          <w:tcPr>
            <w:tcW w:w="2976" w:type="dxa"/>
          </w:tcPr>
          <w:p w14:paraId="432FC2B1" w14:textId="77777777" w:rsidR="008867D9" w:rsidRDefault="008867D9" w:rsidP="00420E14">
            <w:pPr>
              <w:rPr>
                <w:rFonts w:asciiTheme="minorHAnsi" w:hAnsiTheme="minorHAnsi"/>
                <w:sz w:val="24"/>
                <w:szCs w:val="24"/>
              </w:rPr>
            </w:pPr>
            <w:r>
              <w:rPr>
                <w:rFonts w:asciiTheme="minorHAnsi" w:hAnsiTheme="minorHAnsi"/>
                <w:sz w:val="24"/>
                <w:szCs w:val="24"/>
              </w:rPr>
              <w:t>Sign in</w:t>
            </w:r>
          </w:p>
          <w:p w14:paraId="1A4CDA5E" w14:textId="77777777" w:rsidR="008867D9" w:rsidRPr="0045420F" w:rsidRDefault="008867D9" w:rsidP="00420E14">
            <w:pPr>
              <w:rPr>
                <w:rFonts w:asciiTheme="minorHAnsi" w:hAnsiTheme="minorHAnsi"/>
                <w:sz w:val="24"/>
                <w:szCs w:val="24"/>
              </w:rPr>
            </w:pPr>
            <w:r w:rsidRPr="0045420F">
              <w:rPr>
                <w:rFonts w:asciiTheme="minorHAnsi" w:hAnsiTheme="minorHAnsi"/>
                <w:sz w:val="24"/>
                <w:szCs w:val="24"/>
              </w:rPr>
              <w:t>Free Time: My Time</w:t>
            </w:r>
          </w:p>
        </w:tc>
        <w:tc>
          <w:tcPr>
            <w:tcW w:w="3119" w:type="dxa"/>
          </w:tcPr>
          <w:p w14:paraId="1162085D" w14:textId="77777777" w:rsidR="008867D9" w:rsidRDefault="008867D9" w:rsidP="008867D9">
            <w:pPr>
              <w:rPr>
                <w:rFonts w:asciiTheme="minorHAnsi" w:hAnsiTheme="minorHAnsi"/>
                <w:sz w:val="24"/>
                <w:szCs w:val="24"/>
              </w:rPr>
            </w:pPr>
            <w:r>
              <w:rPr>
                <w:rFonts w:asciiTheme="minorHAnsi" w:hAnsiTheme="minorHAnsi"/>
                <w:sz w:val="24"/>
                <w:szCs w:val="24"/>
              </w:rPr>
              <w:t>Sign in</w:t>
            </w:r>
          </w:p>
          <w:p w14:paraId="78E7A4CF" w14:textId="77777777" w:rsidR="008867D9" w:rsidRPr="0045420F" w:rsidRDefault="008867D9" w:rsidP="008867D9">
            <w:pPr>
              <w:rPr>
                <w:rFonts w:asciiTheme="minorHAnsi" w:hAnsiTheme="minorHAnsi"/>
                <w:sz w:val="24"/>
                <w:szCs w:val="24"/>
              </w:rPr>
            </w:pPr>
            <w:r w:rsidRPr="0045420F">
              <w:rPr>
                <w:rFonts w:asciiTheme="minorHAnsi" w:hAnsiTheme="minorHAnsi"/>
                <w:sz w:val="24"/>
                <w:szCs w:val="24"/>
              </w:rPr>
              <w:t>Free Time: My Time</w:t>
            </w:r>
          </w:p>
        </w:tc>
      </w:tr>
      <w:tr w:rsidR="008867D9" w:rsidRPr="0045420F" w14:paraId="12CA401E" w14:textId="77777777" w:rsidTr="00420E14">
        <w:trPr>
          <w:trHeight w:val="711"/>
        </w:trPr>
        <w:tc>
          <w:tcPr>
            <w:tcW w:w="1101" w:type="dxa"/>
          </w:tcPr>
          <w:p w14:paraId="4F396845" w14:textId="77777777" w:rsidR="008867D9" w:rsidRPr="0045420F" w:rsidRDefault="008867D9" w:rsidP="00420E14">
            <w:pPr>
              <w:rPr>
                <w:rFonts w:asciiTheme="minorHAnsi" w:hAnsiTheme="minorHAnsi"/>
                <w:b/>
                <w:sz w:val="24"/>
                <w:szCs w:val="24"/>
              </w:rPr>
            </w:pPr>
            <w:r w:rsidRPr="0045420F">
              <w:rPr>
                <w:rFonts w:asciiTheme="minorHAnsi" w:hAnsiTheme="minorHAnsi"/>
                <w:b/>
                <w:sz w:val="24"/>
                <w:szCs w:val="24"/>
              </w:rPr>
              <w:t>9am</w:t>
            </w:r>
          </w:p>
        </w:tc>
        <w:tc>
          <w:tcPr>
            <w:tcW w:w="6095" w:type="dxa"/>
            <w:gridSpan w:val="2"/>
          </w:tcPr>
          <w:p w14:paraId="686200EC" w14:textId="77777777" w:rsidR="008867D9" w:rsidRPr="0045420F" w:rsidRDefault="008867D9" w:rsidP="00420E14">
            <w:pPr>
              <w:jc w:val="center"/>
              <w:rPr>
                <w:rFonts w:asciiTheme="minorHAnsi" w:hAnsiTheme="minorHAnsi"/>
                <w:sz w:val="24"/>
                <w:szCs w:val="24"/>
              </w:rPr>
            </w:pPr>
            <w:r w:rsidRPr="0045420F">
              <w:rPr>
                <w:rFonts w:asciiTheme="minorHAnsi" w:hAnsiTheme="minorHAnsi"/>
                <w:sz w:val="24"/>
                <w:szCs w:val="24"/>
              </w:rPr>
              <w:t>Ice Breakers</w:t>
            </w:r>
          </w:p>
        </w:tc>
      </w:tr>
      <w:tr w:rsidR="008867D9" w:rsidRPr="0045420F" w14:paraId="4B4A9AA5" w14:textId="77777777" w:rsidTr="00420E14">
        <w:trPr>
          <w:trHeight w:val="680"/>
        </w:trPr>
        <w:tc>
          <w:tcPr>
            <w:tcW w:w="1101" w:type="dxa"/>
          </w:tcPr>
          <w:p w14:paraId="740A8554" w14:textId="77777777" w:rsidR="008867D9" w:rsidRPr="0045420F" w:rsidRDefault="008867D9" w:rsidP="00420E14">
            <w:pPr>
              <w:rPr>
                <w:rFonts w:asciiTheme="minorHAnsi" w:hAnsiTheme="minorHAnsi"/>
                <w:b/>
                <w:sz w:val="24"/>
                <w:szCs w:val="24"/>
              </w:rPr>
            </w:pPr>
            <w:r>
              <w:rPr>
                <w:rFonts w:asciiTheme="minorHAnsi" w:hAnsiTheme="minorHAnsi"/>
                <w:b/>
                <w:sz w:val="24"/>
                <w:szCs w:val="24"/>
              </w:rPr>
              <w:t>9.45</w:t>
            </w:r>
            <w:r w:rsidRPr="0045420F">
              <w:rPr>
                <w:rFonts w:asciiTheme="minorHAnsi" w:hAnsiTheme="minorHAnsi"/>
                <w:b/>
                <w:sz w:val="24"/>
                <w:szCs w:val="24"/>
              </w:rPr>
              <w:t>am</w:t>
            </w:r>
          </w:p>
        </w:tc>
        <w:tc>
          <w:tcPr>
            <w:tcW w:w="2976" w:type="dxa"/>
          </w:tcPr>
          <w:p w14:paraId="52A9DDD4" w14:textId="77777777" w:rsidR="008867D9" w:rsidRPr="0045420F" w:rsidRDefault="008867D9" w:rsidP="008867D9">
            <w:pPr>
              <w:rPr>
                <w:rFonts w:asciiTheme="minorHAnsi" w:hAnsiTheme="minorHAnsi"/>
                <w:sz w:val="24"/>
                <w:szCs w:val="24"/>
              </w:rPr>
            </w:pPr>
            <w:r w:rsidRPr="0045420F">
              <w:rPr>
                <w:rFonts w:asciiTheme="minorHAnsi" w:hAnsiTheme="minorHAnsi"/>
                <w:sz w:val="24"/>
                <w:szCs w:val="24"/>
              </w:rPr>
              <w:t xml:space="preserve">Active: </w:t>
            </w:r>
            <w:r>
              <w:rPr>
                <w:rFonts w:asciiTheme="minorHAnsi" w:hAnsiTheme="minorHAnsi"/>
                <w:sz w:val="24"/>
                <w:szCs w:val="24"/>
              </w:rPr>
              <w:t>Soft Play</w:t>
            </w:r>
          </w:p>
        </w:tc>
        <w:tc>
          <w:tcPr>
            <w:tcW w:w="3119" w:type="dxa"/>
          </w:tcPr>
          <w:p w14:paraId="59AFE0A9" w14:textId="77777777" w:rsidR="008867D9" w:rsidRPr="0045420F" w:rsidRDefault="008867D9" w:rsidP="00420E14">
            <w:pPr>
              <w:rPr>
                <w:rFonts w:asciiTheme="minorHAnsi" w:hAnsiTheme="minorHAnsi"/>
                <w:sz w:val="24"/>
                <w:szCs w:val="24"/>
              </w:rPr>
            </w:pPr>
            <w:r>
              <w:rPr>
                <w:rFonts w:asciiTheme="minorHAnsi" w:hAnsiTheme="minorHAnsi"/>
                <w:sz w:val="24"/>
                <w:szCs w:val="24"/>
              </w:rPr>
              <w:t>Creative</w:t>
            </w:r>
            <w:r w:rsidRPr="0045420F">
              <w:rPr>
                <w:rFonts w:asciiTheme="minorHAnsi" w:hAnsiTheme="minorHAnsi"/>
                <w:sz w:val="24"/>
                <w:szCs w:val="24"/>
              </w:rPr>
              <w:t>: Junkyard Challenge</w:t>
            </w:r>
          </w:p>
        </w:tc>
      </w:tr>
      <w:tr w:rsidR="008867D9" w:rsidRPr="0045420F" w14:paraId="1EFB57BC" w14:textId="77777777" w:rsidTr="00420E14">
        <w:trPr>
          <w:trHeight w:val="680"/>
        </w:trPr>
        <w:tc>
          <w:tcPr>
            <w:tcW w:w="1101" w:type="dxa"/>
          </w:tcPr>
          <w:p w14:paraId="081B9153" w14:textId="77777777" w:rsidR="008867D9" w:rsidRPr="0045420F" w:rsidRDefault="008867D9" w:rsidP="00420E14">
            <w:pPr>
              <w:rPr>
                <w:rFonts w:asciiTheme="minorHAnsi" w:hAnsiTheme="minorHAnsi"/>
                <w:b/>
                <w:sz w:val="24"/>
                <w:szCs w:val="24"/>
              </w:rPr>
            </w:pPr>
            <w:r>
              <w:rPr>
                <w:rFonts w:asciiTheme="minorHAnsi" w:hAnsiTheme="minorHAnsi"/>
                <w:b/>
                <w:sz w:val="24"/>
                <w:szCs w:val="24"/>
              </w:rPr>
              <w:t>10:45</w:t>
            </w:r>
            <w:r w:rsidRPr="0045420F">
              <w:rPr>
                <w:rFonts w:asciiTheme="minorHAnsi" w:hAnsiTheme="minorHAnsi"/>
                <w:b/>
                <w:sz w:val="24"/>
                <w:szCs w:val="24"/>
              </w:rPr>
              <w:t>am</w:t>
            </w:r>
          </w:p>
        </w:tc>
        <w:tc>
          <w:tcPr>
            <w:tcW w:w="2976" w:type="dxa"/>
          </w:tcPr>
          <w:p w14:paraId="24A2C76A" w14:textId="77777777" w:rsidR="008867D9" w:rsidRPr="0045420F" w:rsidRDefault="008867D9" w:rsidP="00420E14">
            <w:pPr>
              <w:rPr>
                <w:rFonts w:asciiTheme="minorHAnsi" w:hAnsiTheme="minorHAnsi"/>
                <w:sz w:val="24"/>
                <w:szCs w:val="24"/>
              </w:rPr>
            </w:pPr>
            <w:r>
              <w:rPr>
                <w:rFonts w:asciiTheme="minorHAnsi" w:hAnsiTheme="minorHAnsi"/>
                <w:sz w:val="24"/>
                <w:szCs w:val="24"/>
              </w:rPr>
              <w:t xml:space="preserve">Snack </w:t>
            </w:r>
            <w:r w:rsidRPr="0045420F">
              <w:rPr>
                <w:rFonts w:asciiTheme="minorHAnsi" w:hAnsiTheme="minorHAnsi"/>
                <w:sz w:val="24"/>
                <w:szCs w:val="24"/>
              </w:rPr>
              <w:t>Break: My Time</w:t>
            </w:r>
          </w:p>
        </w:tc>
        <w:tc>
          <w:tcPr>
            <w:tcW w:w="3119" w:type="dxa"/>
          </w:tcPr>
          <w:p w14:paraId="13C8F212" w14:textId="5BD5110B" w:rsidR="008867D9" w:rsidRPr="0045420F" w:rsidRDefault="008867D9" w:rsidP="00420E14">
            <w:pPr>
              <w:rPr>
                <w:rFonts w:asciiTheme="minorHAnsi" w:hAnsiTheme="minorHAnsi"/>
                <w:sz w:val="24"/>
                <w:szCs w:val="24"/>
              </w:rPr>
            </w:pPr>
            <w:r>
              <w:rPr>
                <w:rFonts w:asciiTheme="minorHAnsi" w:hAnsiTheme="minorHAnsi"/>
                <w:sz w:val="24"/>
                <w:szCs w:val="24"/>
              </w:rPr>
              <w:t xml:space="preserve">Snack </w:t>
            </w:r>
            <w:r w:rsidRPr="0045420F">
              <w:rPr>
                <w:rFonts w:asciiTheme="minorHAnsi" w:hAnsiTheme="minorHAnsi"/>
                <w:sz w:val="24"/>
                <w:szCs w:val="24"/>
              </w:rPr>
              <w:t>Break: My Time</w:t>
            </w:r>
          </w:p>
        </w:tc>
      </w:tr>
      <w:tr w:rsidR="008867D9" w:rsidRPr="0045420F" w14:paraId="15E8E4F9" w14:textId="77777777" w:rsidTr="00420E14">
        <w:trPr>
          <w:trHeight w:val="702"/>
        </w:trPr>
        <w:tc>
          <w:tcPr>
            <w:tcW w:w="1101" w:type="dxa"/>
          </w:tcPr>
          <w:p w14:paraId="2B618DCE" w14:textId="77777777" w:rsidR="008867D9" w:rsidRPr="0045420F" w:rsidRDefault="008867D9" w:rsidP="00420E14">
            <w:pPr>
              <w:rPr>
                <w:rFonts w:asciiTheme="minorHAnsi" w:hAnsiTheme="minorHAnsi"/>
                <w:b/>
                <w:sz w:val="24"/>
                <w:szCs w:val="24"/>
              </w:rPr>
            </w:pPr>
            <w:r w:rsidRPr="0045420F">
              <w:rPr>
                <w:rFonts w:asciiTheme="minorHAnsi" w:hAnsiTheme="minorHAnsi"/>
                <w:b/>
                <w:sz w:val="24"/>
                <w:szCs w:val="24"/>
              </w:rPr>
              <w:t>11</w:t>
            </w:r>
            <w:r>
              <w:rPr>
                <w:rFonts w:asciiTheme="minorHAnsi" w:hAnsiTheme="minorHAnsi"/>
                <w:b/>
                <w:sz w:val="24"/>
                <w:szCs w:val="24"/>
              </w:rPr>
              <w:t>.15</w:t>
            </w:r>
            <w:r w:rsidRPr="0045420F">
              <w:rPr>
                <w:rFonts w:asciiTheme="minorHAnsi" w:hAnsiTheme="minorHAnsi"/>
                <w:b/>
                <w:sz w:val="24"/>
                <w:szCs w:val="24"/>
              </w:rPr>
              <w:t>am</w:t>
            </w:r>
          </w:p>
        </w:tc>
        <w:tc>
          <w:tcPr>
            <w:tcW w:w="2976" w:type="dxa"/>
          </w:tcPr>
          <w:p w14:paraId="5889EEC0" w14:textId="77777777" w:rsidR="008867D9" w:rsidRPr="0045420F" w:rsidRDefault="008867D9" w:rsidP="00420E14">
            <w:pPr>
              <w:rPr>
                <w:rFonts w:asciiTheme="minorHAnsi" w:hAnsiTheme="minorHAnsi"/>
                <w:sz w:val="24"/>
                <w:szCs w:val="24"/>
              </w:rPr>
            </w:pPr>
            <w:r>
              <w:rPr>
                <w:rFonts w:asciiTheme="minorHAnsi" w:hAnsiTheme="minorHAnsi"/>
                <w:sz w:val="24"/>
                <w:szCs w:val="24"/>
              </w:rPr>
              <w:t>Creative</w:t>
            </w:r>
            <w:r w:rsidRPr="0045420F">
              <w:rPr>
                <w:rFonts w:asciiTheme="minorHAnsi" w:hAnsiTheme="minorHAnsi"/>
                <w:sz w:val="24"/>
                <w:szCs w:val="24"/>
              </w:rPr>
              <w:t>: Exploding volcanos</w:t>
            </w:r>
          </w:p>
        </w:tc>
        <w:tc>
          <w:tcPr>
            <w:tcW w:w="3119" w:type="dxa"/>
          </w:tcPr>
          <w:p w14:paraId="3E993090" w14:textId="77777777" w:rsidR="008867D9" w:rsidRPr="0045420F" w:rsidRDefault="008867D9" w:rsidP="00420E14">
            <w:pPr>
              <w:rPr>
                <w:rFonts w:asciiTheme="minorHAnsi" w:hAnsiTheme="minorHAnsi"/>
                <w:sz w:val="24"/>
                <w:szCs w:val="24"/>
              </w:rPr>
            </w:pPr>
            <w:r w:rsidRPr="0045420F">
              <w:rPr>
                <w:rFonts w:asciiTheme="minorHAnsi" w:hAnsiTheme="minorHAnsi"/>
                <w:sz w:val="24"/>
                <w:szCs w:val="24"/>
              </w:rPr>
              <w:t>Active: Dodgeball</w:t>
            </w:r>
          </w:p>
        </w:tc>
      </w:tr>
      <w:tr w:rsidR="008867D9" w:rsidRPr="0045420F" w14:paraId="105FEC1F" w14:textId="77777777" w:rsidTr="00420E14">
        <w:trPr>
          <w:trHeight w:val="698"/>
        </w:trPr>
        <w:tc>
          <w:tcPr>
            <w:tcW w:w="1101" w:type="dxa"/>
          </w:tcPr>
          <w:p w14:paraId="22A4E413" w14:textId="77777777" w:rsidR="008867D9" w:rsidRPr="0045420F" w:rsidRDefault="008867D9" w:rsidP="00420E14">
            <w:pPr>
              <w:rPr>
                <w:rFonts w:asciiTheme="minorHAnsi" w:hAnsiTheme="minorHAnsi"/>
                <w:b/>
                <w:sz w:val="24"/>
                <w:szCs w:val="24"/>
              </w:rPr>
            </w:pPr>
            <w:r>
              <w:rPr>
                <w:rFonts w:asciiTheme="minorHAnsi" w:hAnsiTheme="minorHAnsi"/>
                <w:b/>
                <w:sz w:val="24"/>
                <w:szCs w:val="24"/>
              </w:rPr>
              <w:t>12.15</w:t>
            </w:r>
            <w:r w:rsidRPr="0045420F">
              <w:rPr>
                <w:rFonts w:asciiTheme="minorHAnsi" w:hAnsiTheme="minorHAnsi"/>
                <w:b/>
                <w:sz w:val="24"/>
                <w:szCs w:val="24"/>
              </w:rPr>
              <w:t>pm</w:t>
            </w:r>
          </w:p>
        </w:tc>
        <w:tc>
          <w:tcPr>
            <w:tcW w:w="2976" w:type="dxa"/>
          </w:tcPr>
          <w:p w14:paraId="2ACE688C" w14:textId="77777777" w:rsidR="008867D9" w:rsidRPr="0045420F" w:rsidRDefault="008867D9" w:rsidP="00420E14">
            <w:pPr>
              <w:rPr>
                <w:rFonts w:asciiTheme="minorHAnsi" w:hAnsiTheme="minorHAnsi"/>
                <w:sz w:val="24"/>
                <w:szCs w:val="24"/>
              </w:rPr>
            </w:pPr>
            <w:r w:rsidRPr="0045420F">
              <w:rPr>
                <w:rFonts w:asciiTheme="minorHAnsi" w:hAnsiTheme="minorHAnsi"/>
                <w:sz w:val="24"/>
                <w:szCs w:val="24"/>
              </w:rPr>
              <w:t>Lunch</w:t>
            </w:r>
          </w:p>
        </w:tc>
        <w:tc>
          <w:tcPr>
            <w:tcW w:w="3119" w:type="dxa"/>
          </w:tcPr>
          <w:p w14:paraId="4B8D8CD0" w14:textId="77777777" w:rsidR="008867D9" w:rsidRPr="0045420F" w:rsidRDefault="008867D9" w:rsidP="00420E14">
            <w:pPr>
              <w:rPr>
                <w:rFonts w:asciiTheme="minorHAnsi" w:hAnsiTheme="minorHAnsi"/>
                <w:sz w:val="24"/>
                <w:szCs w:val="24"/>
              </w:rPr>
            </w:pPr>
            <w:r w:rsidRPr="0045420F">
              <w:rPr>
                <w:rFonts w:asciiTheme="minorHAnsi" w:hAnsiTheme="minorHAnsi"/>
                <w:sz w:val="24"/>
                <w:szCs w:val="24"/>
              </w:rPr>
              <w:t>Lunch</w:t>
            </w:r>
          </w:p>
        </w:tc>
      </w:tr>
      <w:tr w:rsidR="008867D9" w:rsidRPr="0045420F" w14:paraId="4E84128E" w14:textId="77777777" w:rsidTr="00420E14">
        <w:trPr>
          <w:trHeight w:val="708"/>
        </w:trPr>
        <w:tc>
          <w:tcPr>
            <w:tcW w:w="1101" w:type="dxa"/>
          </w:tcPr>
          <w:p w14:paraId="4AF20B99" w14:textId="77777777" w:rsidR="008867D9" w:rsidRPr="0045420F" w:rsidRDefault="008867D9" w:rsidP="00420E14">
            <w:pPr>
              <w:rPr>
                <w:rFonts w:asciiTheme="minorHAnsi" w:hAnsiTheme="minorHAnsi"/>
                <w:b/>
                <w:sz w:val="24"/>
                <w:szCs w:val="24"/>
              </w:rPr>
            </w:pPr>
            <w:r w:rsidRPr="0045420F">
              <w:rPr>
                <w:rFonts w:asciiTheme="minorHAnsi" w:hAnsiTheme="minorHAnsi"/>
                <w:b/>
                <w:sz w:val="24"/>
                <w:szCs w:val="24"/>
              </w:rPr>
              <w:t>1</w:t>
            </w:r>
            <w:r>
              <w:rPr>
                <w:rFonts w:asciiTheme="minorHAnsi" w:hAnsiTheme="minorHAnsi"/>
                <w:b/>
                <w:sz w:val="24"/>
                <w:szCs w:val="24"/>
              </w:rPr>
              <w:t>.</w:t>
            </w:r>
            <w:r w:rsidRPr="0045420F">
              <w:rPr>
                <w:rFonts w:asciiTheme="minorHAnsi" w:hAnsiTheme="minorHAnsi"/>
                <w:b/>
                <w:sz w:val="24"/>
                <w:szCs w:val="24"/>
              </w:rPr>
              <w:t>30pm</w:t>
            </w:r>
          </w:p>
        </w:tc>
        <w:tc>
          <w:tcPr>
            <w:tcW w:w="2976" w:type="dxa"/>
          </w:tcPr>
          <w:p w14:paraId="42B3B81C" w14:textId="77777777" w:rsidR="008867D9" w:rsidRPr="0045420F" w:rsidRDefault="008867D9" w:rsidP="008867D9">
            <w:pPr>
              <w:rPr>
                <w:rFonts w:asciiTheme="minorHAnsi" w:hAnsiTheme="minorHAnsi"/>
                <w:sz w:val="24"/>
                <w:szCs w:val="24"/>
              </w:rPr>
            </w:pPr>
            <w:r>
              <w:rPr>
                <w:rFonts w:asciiTheme="minorHAnsi" w:hAnsiTheme="minorHAnsi"/>
                <w:sz w:val="24"/>
                <w:szCs w:val="24"/>
              </w:rPr>
              <w:t>Active</w:t>
            </w:r>
            <w:r w:rsidRPr="0045420F">
              <w:rPr>
                <w:rFonts w:asciiTheme="minorHAnsi" w:hAnsiTheme="minorHAnsi"/>
                <w:sz w:val="24"/>
                <w:szCs w:val="24"/>
              </w:rPr>
              <w:t xml:space="preserve">: </w:t>
            </w:r>
            <w:r>
              <w:rPr>
                <w:rFonts w:asciiTheme="minorHAnsi" w:hAnsiTheme="minorHAnsi"/>
                <w:sz w:val="24"/>
                <w:szCs w:val="24"/>
              </w:rPr>
              <w:t>Parachute fun</w:t>
            </w:r>
          </w:p>
        </w:tc>
        <w:tc>
          <w:tcPr>
            <w:tcW w:w="3119" w:type="dxa"/>
          </w:tcPr>
          <w:p w14:paraId="03AAE79D" w14:textId="77777777" w:rsidR="008867D9" w:rsidRPr="0045420F" w:rsidRDefault="008867D9" w:rsidP="00420E14">
            <w:pPr>
              <w:rPr>
                <w:rFonts w:asciiTheme="minorHAnsi" w:hAnsiTheme="minorHAnsi"/>
                <w:sz w:val="24"/>
                <w:szCs w:val="24"/>
              </w:rPr>
            </w:pPr>
            <w:r w:rsidRPr="0045420F">
              <w:rPr>
                <w:rFonts w:asciiTheme="minorHAnsi" w:hAnsiTheme="minorHAnsi"/>
                <w:sz w:val="24"/>
                <w:szCs w:val="24"/>
              </w:rPr>
              <w:t>Food: Smoothies</w:t>
            </w:r>
          </w:p>
        </w:tc>
      </w:tr>
      <w:tr w:rsidR="008867D9" w:rsidRPr="0045420F" w14:paraId="1239CB4B" w14:textId="77777777" w:rsidTr="00420E14">
        <w:trPr>
          <w:trHeight w:val="686"/>
        </w:trPr>
        <w:tc>
          <w:tcPr>
            <w:tcW w:w="1101" w:type="dxa"/>
          </w:tcPr>
          <w:p w14:paraId="3BC8A4FB" w14:textId="77777777" w:rsidR="008867D9" w:rsidRPr="0045420F" w:rsidRDefault="008867D9" w:rsidP="00420E14">
            <w:pPr>
              <w:rPr>
                <w:rFonts w:asciiTheme="minorHAnsi" w:hAnsiTheme="minorHAnsi"/>
                <w:b/>
                <w:sz w:val="24"/>
                <w:szCs w:val="24"/>
              </w:rPr>
            </w:pPr>
            <w:r>
              <w:rPr>
                <w:rFonts w:asciiTheme="minorHAnsi" w:hAnsiTheme="minorHAnsi"/>
                <w:b/>
                <w:sz w:val="24"/>
                <w:szCs w:val="24"/>
              </w:rPr>
              <w:t>2.45</w:t>
            </w:r>
            <w:r w:rsidRPr="0045420F">
              <w:rPr>
                <w:rFonts w:asciiTheme="minorHAnsi" w:hAnsiTheme="minorHAnsi"/>
                <w:b/>
                <w:sz w:val="24"/>
                <w:szCs w:val="24"/>
              </w:rPr>
              <w:t>pm</w:t>
            </w:r>
          </w:p>
        </w:tc>
        <w:tc>
          <w:tcPr>
            <w:tcW w:w="2976" w:type="dxa"/>
          </w:tcPr>
          <w:p w14:paraId="1B6E1165" w14:textId="77777777" w:rsidR="008867D9" w:rsidRPr="0045420F" w:rsidRDefault="008867D9" w:rsidP="008867D9">
            <w:pPr>
              <w:rPr>
                <w:rFonts w:asciiTheme="minorHAnsi" w:hAnsiTheme="minorHAnsi"/>
                <w:sz w:val="24"/>
                <w:szCs w:val="24"/>
              </w:rPr>
            </w:pPr>
            <w:r>
              <w:rPr>
                <w:rFonts w:asciiTheme="minorHAnsi" w:hAnsiTheme="minorHAnsi"/>
                <w:sz w:val="24"/>
                <w:szCs w:val="24"/>
              </w:rPr>
              <w:t>Food</w:t>
            </w:r>
            <w:r w:rsidRPr="0045420F">
              <w:rPr>
                <w:rFonts w:asciiTheme="minorHAnsi" w:hAnsiTheme="minorHAnsi"/>
                <w:sz w:val="24"/>
                <w:szCs w:val="24"/>
              </w:rPr>
              <w:t xml:space="preserve">: </w:t>
            </w:r>
            <w:r>
              <w:rPr>
                <w:rFonts w:asciiTheme="minorHAnsi" w:hAnsiTheme="minorHAnsi"/>
                <w:sz w:val="24"/>
                <w:szCs w:val="24"/>
              </w:rPr>
              <w:t>Greek Salad</w:t>
            </w:r>
          </w:p>
        </w:tc>
        <w:tc>
          <w:tcPr>
            <w:tcW w:w="3119" w:type="dxa"/>
          </w:tcPr>
          <w:p w14:paraId="689E0BDB" w14:textId="77777777" w:rsidR="008867D9" w:rsidRPr="0045420F" w:rsidRDefault="008867D9" w:rsidP="008867D9">
            <w:pPr>
              <w:rPr>
                <w:rFonts w:asciiTheme="minorHAnsi" w:hAnsiTheme="minorHAnsi"/>
                <w:sz w:val="24"/>
                <w:szCs w:val="24"/>
              </w:rPr>
            </w:pPr>
            <w:r>
              <w:rPr>
                <w:rFonts w:asciiTheme="minorHAnsi" w:hAnsiTheme="minorHAnsi"/>
                <w:sz w:val="24"/>
                <w:szCs w:val="24"/>
              </w:rPr>
              <w:t>Science</w:t>
            </w:r>
            <w:r w:rsidRPr="0045420F">
              <w:rPr>
                <w:rFonts w:asciiTheme="minorHAnsi" w:hAnsiTheme="minorHAnsi"/>
                <w:sz w:val="24"/>
                <w:szCs w:val="24"/>
              </w:rPr>
              <w:t xml:space="preserve">: </w:t>
            </w:r>
            <w:r>
              <w:rPr>
                <w:rFonts w:asciiTheme="minorHAnsi" w:hAnsiTheme="minorHAnsi"/>
                <w:sz w:val="24"/>
                <w:szCs w:val="24"/>
              </w:rPr>
              <w:t>Spaghetti towers</w:t>
            </w:r>
          </w:p>
        </w:tc>
      </w:tr>
      <w:tr w:rsidR="003D33C8" w:rsidRPr="0045420F" w14:paraId="2288C90A" w14:textId="77777777" w:rsidTr="00420E14">
        <w:trPr>
          <w:trHeight w:val="696"/>
        </w:trPr>
        <w:tc>
          <w:tcPr>
            <w:tcW w:w="1101" w:type="dxa"/>
          </w:tcPr>
          <w:p w14:paraId="4E38C3F4" w14:textId="77777777" w:rsidR="003D33C8" w:rsidRPr="0045420F" w:rsidRDefault="003D33C8" w:rsidP="003D33C8">
            <w:pPr>
              <w:rPr>
                <w:rFonts w:asciiTheme="minorHAnsi" w:hAnsiTheme="minorHAnsi"/>
                <w:b/>
                <w:sz w:val="24"/>
                <w:szCs w:val="24"/>
              </w:rPr>
            </w:pPr>
            <w:r>
              <w:rPr>
                <w:rFonts w:asciiTheme="minorHAnsi" w:hAnsiTheme="minorHAnsi"/>
                <w:b/>
                <w:sz w:val="24"/>
                <w:szCs w:val="24"/>
              </w:rPr>
              <w:t>3.45</w:t>
            </w:r>
            <w:r w:rsidRPr="0045420F">
              <w:rPr>
                <w:rFonts w:asciiTheme="minorHAnsi" w:hAnsiTheme="minorHAnsi"/>
                <w:b/>
                <w:sz w:val="24"/>
                <w:szCs w:val="24"/>
              </w:rPr>
              <w:t>pm</w:t>
            </w:r>
          </w:p>
        </w:tc>
        <w:tc>
          <w:tcPr>
            <w:tcW w:w="2976" w:type="dxa"/>
          </w:tcPr>
          <w:p w14:paraId="72C23AF5" w14:textId="77777777" w:rsidR="003D33C8" w:rsidRPr="0045420F" w:rsidRDefault="003D33C8" w:rsidP="003D33C8">
            <w:pPr>
              <w:rPr>
                <w:rFonts w:asciiTheme="minorHAnsi" w:hAnsiTheme="minorHAnsi"/>
                <w:sz w:val="24"/>
                <w:szCs w:val="24"/>
              </w:rPr>
            </w:pPr>
            <w:r>
              <w:rPr>
                <w:rFonts w:asciiTheme="minorHAnsi" w:hAnsiTheme="minorHAnsi"/>
                <w:sz w:val="24"/>
                <w:szCs w:val="24"/>
              </w:rPr>
              <w:t xml:space="preserve">Snack </w:t>
            </w:r>
            <w:r w:rsidRPr="0045420F">
              <w:rPr>
                <w:rFonts w:asciiTheme="minorHAnsi" w:hAnsiTheme="minorHAnsi"/>
                <w:sz w:val="24"/>
                <w:szCs w:val="24"/>
              </w:rPr>
              <w:t>Break: My Time</w:t>
            </w:r>
          </w:p>
        </w:tc>
        <w:tc>
          <w:tcPr>
            <w:tcW w:w="3119" w:type="dxa"/>
          </w:tcPr>
          <w:p w14:paraId="205CC89C" w14:textId="17FBADBD" w:rsidR="003D33C8" w:rsidRPr="0045420F" w:rsidRDefault="003D33C8" w:rsidP="003D33C8">
            <w:pPr>
              <w:rPr>
                <w:rFonts w:asciiTheme="minorHAnsi" w:hAnsiTheme="minorHAnsi"/>
                <w:sz w:val="24"/>
                <w:szCs w:val="24"/>
              </w:rPr>
            </w:pPr>
            <w:r>
              <w:rPr>
                <w:rFonts w:asciiTheme="minorHAnsi" w:hAnsiTheme="minorHAnsi"/>
                <w:sz w:val="24"/>
                <w:szCs w:val="24"/>
              </w:rPr>
              <w:t xml:space="preserve">Snack </w:t>
            </w:r>
            <w:r w:rsidRPr="0045420F">
              <w:rPr>
                <w:rFonts w:asciiTheme="minorHAnsi" w:hAnsiTheme="minorHAnsi"/>
                <w:sz w:val="24"/>
                <w:szCs w:val="24"/>
              </w:rPr>
              <w:t>Break: My Time</w:t>
            </w:r>
          </w:p>
        </w:tc>
      </w:tr>
      <w:tr w:rsidR="008867D9" w:rsidRPr="0045420F" w14:paraId="717CC70E" w14:textId="77777777" w:rsidTr="00420E14">
        <w:trPr>
          <w:trHeight w:val="692"/>
        </w:trPr>
        <w:tc>
          <w:tcPr>
            <w:tcW w:w="1101" w:type="dxa"/>
          </w:tcPr>
          <w:p w14:paraId="7495393B" w14:textId="77777777" w:rsidR="008867D9" w:rsidRPr="0045420F" w:rsidRDefault="003D33C8" w:rsidP="00420E14">
            <w:pPr>
              <w:rPr>
                <w:rFonts w:asciiTheme="minorHAnsi" w:hAnsiTheme="minorHAnsi"/>
                <w:b/>
                <w:sz w:val="24"/>
                <w:szCs w:val="24"/>
              </w:rPr>
            </w:pPr>
            <w:r>
              <w:rPr>
                <w:rFonts w:asciiTheme="minorHAnsi" w:hAnsiTheme="minorHAnsi"/>
                <w:b/>
                <w:sz w:val="24"/>
                <w:szCs w:val="24"/>
              </w:rPr>
              <w:t>4.45</w:t>
            </w:r>
            <w:r w:rsidR="008867D9" w:rsidRPr="0045420F">
              <w:rPr>
                <w:rFonts w:asciiTheme="minorHAnsi" w:hAnsiTheme="minorHAnsi"/>
                <w:b/>
                <w:sz w:val="24"/>
                <w:szCs w:val="24"/>
              </w:rPr>
              <w:t>pm</w:t>
            </w:r>
          </w:p>
        </w:tc>
        <w:tc>
          <w:tcPr>
            <w:tcW w:w="2976" w:type="dxa"/>
          </w:tcPr>
          <w:p w14:paraId="1BC179E8" w14:textId="77777777" w:rsidR="008867D9" w:rsidRPr="0045420F" w:rsidRDefault="003D33C8" w:rsidP="00420E14">
            <w:pPr>
              <w:rPr>
                <w:rFonts w:asciiTheme="minorHAnsi" w:hAnsiTheme="minorHAnsi"/>
                <w:sz w:val="24"/>
                <w:szCs w:val="24"/>
              </w:rPr>
            </w:pPr>
            <w:r>
              <w:rPr>
                <w:rFonts w:asciiTheme="minorHAnsi" w:hAnsiTheme="minorHAnsi"/>
                <w:sz w:val="24"/>
                <w:szCs w:val="24"/>
              </w:rPr>
              <w:t>Imagination: Meditation and mindfulness</w:t>
            </w:r>
          </w:p>
        </w:tc>
        <w:tc>
          <w:tcPr>
            <w:tcW w:w="3119" w:type="dxa"/>
          </w:tcPr>
          <w:p w14:paraId="686E7B4A" w14:textId="77777777" w:rsidR="008867D9" w:rsidRPr="0045420F" w:rsidRDefault="003D33C8" w:rsidP="00420E14">
            <w:pPr>
              <w:rPr>
                <w:rFonts w:asciiTheme="minorHAnsi" w:hAnsiTheme="minorHAnsi"/>
                <w:sz w:val="24"/>
                <w:szCs w:val="24"/>
              </w:rPr>
            </w:pPr>
            <w:r>
              <w:rPr>
                <w:rFonts w:asciiTheme="minorHAnsi" w:hAnsiTheme="minorHAnsi"/>
                <w:sz w:val="24"/>
                <w:szCs w:val="24"/>
              </w:rPr>
              <w:t>Imagination: Meditation and mindfulness</w:t>
            </w:r>
          </w:p>
        </w:tc>
      </w:tr>
      <w:tr w:rsidR="008867D9" w:rsidRPr="0045420F" w14:paraId="7F633C88" w14:textId="77777777" w:rsidTr="00420E14">
        <w:trPr>
          <w:trHeight w:val="703"/>
        </w:trPr>
        <w:tc>
          <w:tcPr>
            <w:tcW w:w="1101" w:type="dxa"/>
          </w:tcPr>
          <w:p w14:paraId="5AED69FB" w14:textId="77777777" w:rsidR="008867D9" w:rsidRPr="0045420F" w:rsidRDefault="003D33C8" w:rsidP="00420E14">
            <w:pPr>
              <w:rPr>
                <w:rFonts w:asciiTheme="minorHAnsi" w:hAnsiTheme="minorHAnsi"/>
                <w:b/>
                <w:sz w:val="24"/>
                <w:szCs w:val="24"/>
              </w:rPr>
            </w:pPr>
            <w:r>
              <w:rPr>
                <w:rFonts w:asciiTheme="minorHAnsi" w:hAnsiTheme="minorHAnsi"/>
                <w:b/>
                <w:sz w:val="24"/>
                <w:szCs w:val="24"/>
              </w:rPr>
              <w:t>5.30</w:t>
            </w:r>
            <w:r w:rsidR="008867D9" w:rsidRPr="0045420F">
              <w:rPr>
                <w:rFonts w:asciiTheme="minorHAnsi" w:hAnsiTheme="minorHAnsi"/>
                <w:b/>
                <w:sz w:val="24"/>
                <w:szCs w:val="24"/>
              </w:rPr>
              <w:t>pm</w:t>
            </w:r>
          </w:p>
        </w:tc>
        <w:tc>
          <w:tcPr>
            <w:tcW w:w="6095" w:type="dxa"/>
            <w:gridSpan w:val="2"/>
          </w:tcPr>
          <w:p w14:paraId="6107B2CD" w14:textId="77777777" w:rsidR="008867D9" w:rsidRPr="0045420F" w:rsidRDefault="003D33C8" w:rsidP="00420E14">
            <w:pPr>
              <w:jc w:val="center"/>
              <w:rPr>
                <w:rFonts w:asciiTheme="minorHAnsi" w:hAnsiTheme="minorHAnsi"/>
                <w:sz w:val="24"/>
                <w:szCs w:val="24"/>
              </w:rPr>
            </w:pPr>
            <w:r>
              <w:rPr>
                <w:rFonts w:asciiTheme="minorHAnsi" w:hAnsiTheme="minorHAnsi"/>
                <w:sz w:val="24"/>
                <w:szCs w:val="24"/>
              </w:rPr>
              <w:t>Pick up time</w:t>
            </w:r>
          </w:p>
        </w:tc>
      </w:tr>
    </w:tbl>
    <w:p w14:paraId="1D163A59" w14:textId="77777777" w:rsidR="008867D9" w:rsidRDefault="008867D9" w:rsidP="0045420F">
      <w:pPr>
        <w:pStyle w:val="HBsubhead"/>
        <w:rPr>
          <w:rFonts w:asciiTheme="minorHAnsi" w:hAnsiTheme="minorHAnsi"/>
          <w:szCs w:val="24"/>
        </w:rPr>
      </w:pPr>
    </w:p>
    <w:p w14:paraId="78C9356E" w14:textId="77777777" w:rsidR="008867D9" w:rsidRDefault="008867D9" w:rsidP="0045420F">
      <w:pPr>
        <w:pStyle w:val="HBsubhead"/>
        <w:rPr>
          <w:rFonts w:asciiTheme="minorHAnsi" w:hAnsiTheme="minorHAnsi"/>
          <w:szCs w:val="24"/>
        </w:rPr>
      </w:pPr>
    </w:p>
    <w:p w14:paraId="5A13B9A4" w14:textId="77777777" w:rsidR="008867D9" w:rsidRDefault="008867D9" w:rsidP="0045420F">
      <w:pPr>
        <w:pStyle w:val="HBsubhead"/>
        <w:rPr>
          <w:rFonts w:asciiTheme="minorHAnsi" w:hAnsiTheme="minorHAnsi"/>
          <w:szCs w:val="24"/>
        </w:rPr>
      </w:pPr>
    </w:p>
    <w:p w14:paraId="41C5AC02" w14:textId="77777777" w:rsidR="008867D9" w:rsidRDefault="008867D9" w:rsidP="0045420F">
      <w:pPr>
        <w:pStyle w:val="HBsubhead"/>
        <w:rPr>
          <w:rFonts w:asciiTheme="minorHAnsi" w:hAnsiTheme="minorHAnsi"/>
          <w:szCs w:val="24"/>
        </w:rPr>
      </w:pPr>
    </w:p>
    <w:p w14:paraId="5764A3FD" w14:textId="77777777" w:rsidR="008867D9" w:rsidRDefault="008867D9" w:rsidP="0045420F">
      <w:pPr>
        <w:pStyle w:val="HBsubhead"/>
        <w:rPr>
          <w:rFonts w:asciiTheme="minorHAnsi" w:hAnsiTheme="minorHAnsi"/>
          <w:szCs w:val="24"/>
        </w:rPr>
      </w:pPr>
    </w:p>
    <w:p w14:paraId="4AF403E4" w14:textId="77777777" w:rsidR="008867D9" w:rsidRDefault="008867D9" w:rsidP="0045420F">
      <w:pPr>
        <w:pStyle w:val="HBsubhead"/>
        <w:rPr>
          <w:rFonts w:asciiTheme="minorHAnsi" w:hAnsiTheme="minorHAnsi"/>
          <w:szCs w:val="24"/>
        </w:rPr>
      </w:pPr>
    </w:p>
    <w:p w14:paraId="0E4619A6" w14:textId="77777777" w:rsidR="008867D9" w:rsidRDefault="008867D9" w:rsidP="0045420F">
      <w:pPr>
        <w:pStyle w:val="HBsubhead"/>
        <w:rPr>
          <w:rFonts w:asciiTheme="minorHAnsi" w:hAnsiTheme="minorHAnsi"/>
          <w:szCs w:val="24"/>
        </w:rPr>
      </w:pPr>
    </w:p>
    <w:p w14:paraId="3252A449" w14:textId="77777777" w:rsidR="008867D9" w:rsidRDefault="008867D9" w:rsidP="0045420F">
      <w:pPr>
        <w:pStyle w:val="HBsubhead"/>
        <w:rPr>
          <w:rFonts w:asciiTheme="minorHAnsi" w:hAnsiTheme="minorHAnsi"/>
          <w:szCs w:val="24"/>
        </w:rPr>
      </w:pPr>
    </w:p>
    <w:p w14:paraId="27755A17" w14:textId="77777777" w:rsidR="008867D9" w:rsidRDefault="008867D9" w:rsidP="0045420F">
      <w:pPr>
        <w:pStyle w:val="HBsubhead"/>
        <w:rPr>
          <w:rFonts w:asciiTheme="minorHAnsi" w:hAnsiTheme="minorHAnsi"/>
          <w:szCs w:val="24"/>
        </w:rPr>
      </w:pPr>
    </w:p>
    <w:p w14:paraId="5C0DE877" w14:textId="77777777" w:rsidR="008867D9" w:rsidRDefault="008867D9" w:rsidP="0045420F">
      <w:pPr>
        <w:pStyle w:val="HBsubhead"/>
        <w:rPr>
          <w:rFonts w:asciiTheme="minorHAnsi" w:hAnsiTheme="minorHAnsi"/>
          <w:szCs w:val="24"/>
        </w:rPr>
      </w:pPr>
    </w:p>
    <w:p w14:paraId="1C9BFB58" w14:textId="77777777" w:rsidR="008867D9" w:rsidRDefault="008867D9" w:rsidP="0045420F">
      <w:pPr>
        <w:pStyle w:val="HBsubhead"/>
        <w:rPr>
          <w:rFonts w:asciiTheme="minorHAnsi" w:hAnsiTheme="minorHAnsi"/>
          <w:szCs w:val="24"/>
        </w:rPr>
      </w:pPr>
    </w:p>
    <w:p w14:paraId="270617D7" w14:textId="77777777" w:rsidR="008867D9" w:rsidRDefault="008867D9" w:rsidP="0045420F">
      <w:pPr>
        <w:pStyle w:val="HBsubhead"/>
        <w:rPr>
          <w:rFonts w:asciiTheme="minorHAnsi" w:hAnsiTheme="minorHAnsi"/>
          <w:szCs w:val="24"/>
        </w:rPr>
      </w:pPr>
    </w:p>
    <w:p w14:paraId="2FCD67C7" w14:textId="77777777" w:rsidR="003D33C8" w:rsidRDefault="003D33C8" w:rsidP="0045420F">
      <w:pPr>
        <w:pStyle w:val="HBsubhead"/>
        <w:rPr>
          <w:rFonts w:asciiTheme="minorHAnsi" w:hAnsiTheme="minorHAnsi"/>
          <w:szCs w:val="24"/>
        </w:rPr>
      </w:pPr>
    </w:p>
    <w:p w14:paraId="7612FA82" w14:textId="77777777" w:rsidR="0045420F" w:rsidRPr="0045420F" w:rsidRDefault="0045420F" w:rsidP="0045420F">
      <w:pPr>
        <w:pStyle w:val="HBsubhead"/>
        <w:rPr>
          <w:rFonts w:asciiTheme="minorHAnsi" w:hAnsiTheme="minorHAnsi"/>
          <w:szCs w:val="24"/>
        </w:rPr>
      </w:pPr>
      <w:r w:rsidRPr="0045420F">
        <w:rPr>
          <w:rFonts w:asciiTheme="minorHAnsi" w:hAnsiTheme="minorHAnsi"/>
          <w:szCs w:val="24"/>
        </w:rPr>
        <w:lastRenderedPageBreak/>
        <w:t>Arrivals and departures</w:t>
      </w:r>
    </w:p>
    <w:p w14:paraId="5121366D"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 xml:space="preserve">Children will need to be signed in and out for each day at camp or holiday activity.  </w:t>
      </w:r>
    </w:p>
    <w:p w14:paraId="0231CE57" w14:textId="4F77D801"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 xml:space="preserve">We expect that your child will normally be collected by the people you have named on the </w:t>
      </w:r>
      <w:r w:rsidR="00C168C0">
        <w:rPr>
          <w:rFonts w:asciiTheme="minorHAnsi" w:hAnsiTheme="minorHAnsi"/>
          <w:sz w:val="24"/>
          <w:szCs w:val="24"/>
        </w:rPr>
        <w:t xml:space="preserve">IPAL </w:t>
      </w:r>
      <w:r w:rsidRPr="0045420F">
        <w:rPr>
          <w:rFonts w:asciiTheme="minorHAnsi" w:hAnsiTheme="minorHAnsi"/>
          <w:sz w:val="24"/>
          <w:szCs w:val="24"/>
        </w:rPr>
        <w:t>registration. If you need a different person to collect your child on a particular day, you must notify us in advance. We will not release your child into the care of a person unknown to us without your authorisation.</w:t>
      </w:r>
    </w:p>
    <w:p w14:paraId="4BC591CF" w14:textId="11148E3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 xml:space="preserve">The camp finishes at </w:t>
      </w:r>
      <w:r w:rsidR="002F3EDE">
        <w:rPr>
          <w:rFonts w:asciiTheme="minorHAnsi" w:hAnsiTheme="minorHAnsi"/>
          <w:color w:val="3366FF"/>
          <w:sz w:val="24"/>
          <w:szCs w:val="24"/>
        </w:rPr>
        <w:t>5.30</w:t>
      </w:r>
      <w:r w:rsidRPr="0045420F">
        <w:rPr>
          <w:rFonts w:asciiTheme="minorHAnsi" w:hAnsiTheme="minorHAnsi"/>
          <w:color w:val="3366FF"/>
          <w:sz w:val="24"/>
          <w:szCs w:val="24"/>
        </w:rPr>
        <w:t>pm</w:t>
      </w:r>
      <w:r w:rsidRPr="0045420F">
        <w:rPr>
          <w:rFonts w:asciiTheme="minorHAnsi" w:hAnsiTheme="minorHAnsi"/>
          <w:sz w:val="24"/>
          <w:szCs w:val="24"/>
        </w:rPr>
        <w:t xml:space="preserve">, if you are delayed for any </w:t>
      </w:r>
      <w:r w:rsidR="000C2B8E" w:rsidRPr="0045420F">
        <w:rPr>
          <w:rFonts w:asciiTheme="minorHAnsi" w:hAnsiTheme="minorHAnsi"/>
          <w:sz w:val="24"/>
          <w:szCs w:val="24"/>
        </w:rPr>
        <w:t>reason,</w:t>
      </w:r>
      <w:r w:rsidRPr="0045420F">
        <w:rPr>
          <w:rFonts w:asciiTheme="minorHAnsi" w:hAnsiTheme="minorHAnsi"/>
          <w:sz w:val="24"/>
          <w:szCs w:val="24"/>
        </w:rPr>
        <w:t xml:space="preserve"> please telephone the setting to let us know. A late payment fee of £</w:t>
      </w:r>
      <w:r w:rsidRPr="0045420F">
        <w:rPr>
          <w:rFonts w:asciiTheme="minorHAnsi" w:hAnsiTheme="minorHAnsi"/>
          <w:color w:val="3366FF"/>
          <w:sz w:val="24"/>
          <w:szCs w:val="24"/>
        </w:rPr>
        <w:t>15.00</w:t>
      </w:r>
      <w:r w:rsidRPr="0045420F">
        <w:rPr>
          <w:rFonts w:asciiTheme="minorHAnsi" w:hAnsiTheme="minorHAnsi"/>
          <w:sz w:val="24"/>
          <w:szCs w:val="24"/>
        </w:rPr>
        <w:t xml:space="preserve"> per 15 minutes will be charged if you collect your child after the setting has closed.  </w:t>
      </w:r>
    </w:p>
    <w:p w14:paraId="75778080"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 xml:space="preserve">If your child remains uncollected after </w:t>
      </w:r>
      <w:r w:rsidRPr="0045420F">
        <w:rPr>
          <w:rFonts w:asciiTheme="minorHAnsi" w:hAnsiTheme="minorHAnsi"/>
          <w:color w:val="3366FF"/>
          <w:sz w:val="24"/>
          <w:szCs w:val="24"/>
        </w:rPr>
        <w:t>your designated time</w:t>
      </w:r>
      <w:r w:rsidRPr="0045420F">
        <w:rPr>
          <w:rFonts w:asciiTheme="minorHAnsi" w:hAnsiTheme="minorHAnsi"/>
          <w:sz w:val="24"/>
          <w:szCs w:val="24"/>
        </w:rPr>
        <w:t xml:space="preserve"> and you have not warned us that you will be delayed, and we have been unable to reach you or any of your emergency contacts, we will follow our </w:t>
      </w:r>
      <w:r w:rsidRPr="0045420F">
        <w:rPr>
          <w:rFonts w:asciiTheme="minorHAnsi" w:hAnsiTheme="minorHAnsi"/>
          <w:b/>
          <w:sz w:val="24"/>
          <w:szCs w:val="24"/>
        </w:rPr>
        <w:t>late collection Policy</w:t>
      </w:r>
      <w:r w:rsidRPr="0045420F">
        <w:rPr>
          <w:rFonts w:asciiTheme="minorHAnsi" w:hAnsiTheme="minorHAnsi"/>
          <w:sz w:val="24"/>
          <w:szCs w:val="24"/>
        </w:rPr>
        <w:t xml:space="preserve"> and contact the Social Care team.</w:t>
      </w:r>
    </w:p>
    <w:p w14:paraId="0489983A" w14:textId="77777777" w:rsidR="0045420F" w:rsidRPr="0045420F" w:rsidRDefault="0045420F" w:rsidP="0045420F">
      <w:pPr>
        <w:pStyle w:val="HBsubhead"/>
        <w:rPr>
          <w:rFonts w:asciiTheme="minorHAnsi" w:hAnsiTheme="minorHAnsi"/>
          <w:szCs w:val="24"/>
        </w:rPr>
      </w:pPr>
      <w:r w:rsidRPr="0045420F">
        <w:rPr>
          <w:rFonts w:asciiTheme="minorHAnsi" w:hAnsiTheme="minorHAnsi"/>
          <w:szCs w:val="24"/>
        </w:rPr>
        <w:t>Child protection</w:t>
      </w:r>
    </w:p>
    <w:p w14:paraId="2DA1A7F0"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 xml:space="preserve">We do our utmost to create an environment in which children are safe from abuse and in which any suspicion of abuse is promptly and appropriately responded to. We comply with local and national child protection procedures and ensure that all staff are appropriately trained. </w:t>
      </w:r>
      <w:r w:rsidR="00A1483C">
        <w:rPr>
          <w:rFonts w:asciiTheme="minorHAnsi" w:hAnsiTheme="minorHAnsi"/>
          <w:sz w:val="24"/>
          <w:szCs w:val="24"/>
        </w:rPr>
        <w:t xml:space="preserve"> Copies of our safeguarding policies are available on request.  </w:t>
      </w:r>
    </w:p>
    <w:p w14:paraId="2DB464E0" w14:textId="77777777" w:rsidR="0045420F" w:rsidRPr="0045420F" w:rsidRDefault="0045420F" w:rsidP="0045420F">
      <w:pPr>
        <w:pStyle w:val="HBsubhead"/>
        <w:rPr>
          <w:rFonts w:asciiTheme="minorHAnsi" w:hAnsiTheme="minorHAnsi"/>
          <w:szCs w:val="24"/>
        </w:rPr>
      </w:pPr>
      <w:r w:rsidRPr="0045420F">
        <w:rPr>
          <w:rFonts w:asciiTheme="minorHAnsi" w:hAnsiTheme="minorHAnsi"/>
          <w:szCs w:val="24"/>
        </w:rPr>
        <w:t>Equal opportunities</w:t>
      </w:r>
    </w:p>
    <w:p w14:paraId="7C8EB22C"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Our setting provides a safe and caring environment, free from discrimination, for everyone in our community including children with additional needs.</w:t>
      </w:r>
    </w:p>
    <w:p w14:paraId="09564929" w14:textId="77777777" w:rsidR="0045420F" w:rsidRPr="0045420F" w:rsidRDefault="0045420F" w:rsidP="0045420F">
      <w:pPr>
        <w:pStyle w:val="HBbody"/>
        <w:numPr>
          <w:ilvl w:val="0"/>
          <w:numId w:val="3"/>
        </w:numPr>
        <w:rPr>
          <w:rFonts w:asciiTheme="minorHAnsi" w:hAnsiTheme="minorHAnsi"/>
          <w:sz w:val="24"/>
          <w:szCs w:val="24"/>
        </w:rPr>
      </w:pPr>
      <w:r w:rsidRPr="0045420F">
        <w:rPr>
          <w:rFonts w:asciiTheme="minorHAnsi" w:hAnsiTheme="minorHAnsi"/>
          <w:sz w:val="24"/>
          <w:szCs w:val="24"/>
        </w:rPr>
        <w:t>We respect the different racial origins, religions, cultures and languages in a multi-ethnic society so that each child is valued as an individual without racial or gender stereotyping.</w:t>
      </w:r>
    </w:p>
    <w:p w14:paraId="4E415115" w14:textId="77777777" w:rsidR="0045420F" w:rsidRPr="0045420F" w:rsidRDefault="0045420F" w:rsidP="0045420F">
      <w:pPr>
        <w:pStyle w:val="HBbody"/>
        <w:numPr>
          <w:ilvl w:val="0"/>
          <w:numId w:val="3"/>
        </w:numPr>
        <w:rPr>
          <w:rFonts w:asciiTheme="minorHAnsi" w:hAnsiTheme="minorHAnsi"/>
          <w:sz w:val="24"/>
          <w:szCs w:val="24"/>
        </w:rPr>
      </w:pPr>
      <w:r w:rsidRPr="0045420F">
        <w:rPr>
          <w:rFonts w:asciiTheme="minorHAnsi" w:hAnsiTheme="minorHAnsi"/>
          <w:sz w:val="24"/>
          <w:szCs w:val="24"/>
        </w:rPr>
        <w:t>We will challenge inappropriate attitudes and practices</w:t>
      </w:r>
    </w:p>
    <w:p w14:paraId="3AD06C65" w14:textId="77777777" w:rsidR="0045420F" w:rsidRPr="0045420F" w:rsidRDefault="0045420F" w:rsidP="0045420F">
      <w:pPr>
        <w:pStyle w:val="HBbody"/>
        <w:numPr>
          <w:ilvl w:val="0"/>
          <w:numId w:val="3"/>
        </w:numPr>
        <w:rPr>
          <w:rFonts w:asciiTheme="minorHAnsi" w:hAnsiTheme="minorHAnsi"/>
          <w:sz w:val="24"/>
          <w:szCs w:val="24"/>
        </w:rPr>
      </w:pPr>
      <w:r w:rsidRPr="0045420F">
        <w:rPr>
          <w:rFonts w:asciiTheme="minorHAnsi" w:hAnsiTheme="minorHAnsi"/>
          <w:sz w:val="24"/>
          <w:szCs w:val="24"/>
        </w:rPr>
        <w:t>We will not tolerate any form of racial harassment.</w:t>
      </w:r>
    </w:p>
    <w:p w14:paraId="68DB2965" w14:textId="77777777" w:rsidR="0045420F" w:rsidRPr="0045420F" w:rsidRDefault="0045420F" w:rsidP="0045420F">
      <w:pPr>
        <w:pStyle w:val="HBsubhead"/>
        <w:rPr>
          <w:rFonts w:asciiTheme="minorHAnsi" w:hAnsiTheme="minorHAnsi"/>
          <w:szCs w:val="24"/>
        </w:rPr>
      </w:pPr>
      <w:r w:rsidRPr="0045420F">
        <w:rPr>
          <w:rFonts w:asciiTheme="minorHAnsi" w:hAnsiTheme="minorHAnsi"/>
          <w:szCs w:val="24"/>
        </w:rPr>
        <w:t>Additional needs</w:t>
      </w:r>
    </w:p>
    <w:p w14:paraId="3ACFE534"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We make every effort to accommodate and welcome any child with additional needs. We will work in liaison with parents or carers and relevant professionals to fully understand your child’s specific requirements. We will endeavour to accommodate all children of all abilities, whilst working within the setting’s limitations. Each case will be considered individually and risk-assessed to ensure everyone’s safety.</w:t>
      </w:r>
    </w:p>
    <w:p w14:paraId="5498C9BD" w14:textId="2755FAE9"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Our staff training programme includes specific elements relating to children with additional needs.</w:t>
      </w:r>
      <w:r w:rsidR="00C168C0">
        <w:rPr>
          <w:rFonts w:asciiTheme="minorHAnsi" w:hAnsiTheme="minorHAnsi"/>
          <w:sz w:val="24"/>
          <w:szCs w:val="24"/>
        </w:rPr>
        <w:t xml:space="preserve"> If you child does have an additional need or requires 1:1 care please contact us on </w:t>
      </w:r>
      <w:hyperlink r:id="rId8" w:history="1">
        <w:r w:rsidR="00C168C0" w:rsidRPr="008A77CB">
          <w:rPr>
            <w:rStyle w:val="Hyperlink"/>
            <w:rFonts w:asciiTheme="minorHAnsi" w:hAnsiTheme="minorHAnsi"/>
            <w:sz w:val="24"/>
            <w:szCs w:val="24"/>
          </w:rPr>
          <w:t>play.bookings@mytimeactive.co.uk</w:t>
        </w:r>
      </w:hyperlink>
      <w:r w:rsidR="00C168C0">
        <w:rPr>
          <w:rFonts w:asciiTheme="minorHAnsi" w:hAnsiTheme="minorHAnsi"/>
          <w:sz w:val="24"/>
          <w:szCs w:val="24"/>
        </w:rPr>
        <w:t xml:space="preserve"> to discuss before booking so we can help as best we can.  </w:t>
      </w:r>
    </w:p>
    <w:p w14:paraId="04804D4D" w14:textId="77777777" w:rsidR="0045420F" w:rsidRPr="0045420F" w:rsidRDefault="0045420F" w:rsidP="0045420F">
      <w:pPr>
        <w:pStyle w:val="HBsubhead"/>
        <w:rPr>
          <w:rFonts w:asciiTheme="minorHAnsi" w:hAnsiTheme="minorHAnsi"/>
          <w:szCs w:val="24"/>
        </w:rPr>
      </w:pPr>
      <w:r w:rsidRPr="0045420F">
        <w:rPr>
          <w:rFonts w:asciiTheme="minorHAnsi" w:hAnsiTheme="minorHAnsi"/>
          <w:szCs w:val="24"/>
        </w:rPr>
        <w:t>Behaviour (children)</w:t>
      </w:r>
    </w:p>
    <w:p w14:paraId="49223D31"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lastRenderedPageBreak/>
        <w:t xml:space="preserve">Children and staff have created rules for acceptable behaviour whilst at the setting. These are displayed at the Setting for everyone to see. </w:t>
      </w:r>
    </w:p>
    <w:p w14:paraId="41925FCF"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 xml:space="preserve">We have a clear </w:t>
      </w:r>
      <w:r w:rsidRPr="0045420F">
        <w:rPr>
          <w:rFonts w:asciiTheme="minorHAnsi" w:hAnsiTheme="minorHAnsi"/>
          <w:b/>
          <w:sz w:val="24"/>
          <w:szCs w:val="24"/>
        </w:rPr>
        <w:t>Behaviour Management Policy</w:t>
      </w:r>
      <w:r w:rsidRPr="0045420F">
        <w:rPr>
          <w:rFonts w:asciiTheme="minorHAnsi" w:hAnsiTheme="minorHAnsi"/>
          <w:sz w:val="24"/>
          <w:szCs w:val="24"/>
        </w:rPr>
        <w:t xml:space="preserve"> that we follow.  </w:t>
      </w:r>
    </w:p>
    <w:p w14:paraId="27726E54"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 xml:space="preserve">The Setting promotes an atmosphere of care, consideration and respect for everyone attending: children, staff and visitors.  </w:t>
      </w:r>
    </w:p>
    <w:p w14:paraId="6BFF5618"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 xml:space="preserve">We encourage appropriate behaviour through: praise for good behaviour; emphasis on co-operative play and sharing; talking to children with the courtesy that we expect from them and engaging children in activities </w:t>
      </w:r>
    </w:p>
    <w:p w14:paraId="3D96BECB"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The Setting has procedures for dealing with unacceptable behaviour.  We recognise that poor behaviour can occur from time to time for reasons that are not always evident, or as a result of special needs. We will try to be flexible in order to accommodate such cases.</w:t>
      </w:r>
    </w:p>
    <w:p w14:paraId="5B22571F"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 xml:space="preserve">However, if your child is violent, or if their behaviour poses an immediate danger to themselves or others, we will require you to collect them from the Setting straightaway. In exceptional circumstances, and only when all other attempts at behaviour management have failed, we reserve the right to permanently exclude a child, this is a last resort.  </w:t>
      </w:r>
    </w:p>
    <w:p w14:paraId="4F75373F" w14:textId="77777777" w:rsidR="0045420F" w:rsidRPr="0045420F" w:rsidRDefault="0045420F" w:rsidP="0045420F">
      <w:pPr>
        <w:pStyle w:val="HBsubhead"/>
        <w:rPr>
          <w:rFonts w:asciiTheme="minorHAnsi" w:hAnsiTheme="minorHAnsi"/>
          <w:szCs w:val="24"/>
        </w:rPr>
      </w:pPr>
      <w:r w:rsidRPr="0045420F">
        <w:rPr>
          <w:rFonts w:asciiTheme="minorHAnsi" w:hAnsiTheme="minorHAnsi"/>
          <w:szCs w:val="24"/>
        </w:rPr>
        <w:t>Illness</w:t>
      </w:r>
    </w:p>
    <w:p w14:paraId="5ED556CF"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We are unable to care for children who are unwell. If your child becomes unwell whilst at the Setting we will contact you and ask you to make arrangements for them to be collected.</w:t>
      </w:r>
    </w:p>
    <w:p w14:paraId="397024C2" w14:textId="28878913"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 xml:space="preserve">Please inform the Manager of any infectious illness your child contracts. If your child has had sickness or diarrhoea please do not send </w:t>
      </w:r>
      <w:r w:rsidR="003D33C8">
        <w:rPr>
          <w:rFonts w:asciiTheme="minorHAnsi" w:hAnsiTheme="minorHAnsi"/>
          <w:sz w:val="24"/>
          <w:szCs w:val="24"/>
        </w:rPr>
        <w:t>them</w:t>
      </w:r>
      <w:r w:rsidRPr="0045420F">
        <w:rPr>
          <w:rFonts w:asciiTheme="minorHAnsi" w:hAnsiTheme="minorHAnsi"/>
          <w:sz w:val="24"/>
          <w:szCs w:val="24"/>
        </w:rPr>
        <w:t xml:space="preserve"> to the Setting for 48 hours after the illness has ceased. </w:t>
      </w:r>
      <w:r w:rsidR="003D33C8">
        <w:rPr>
          <w:rFonts w:asciiTheme="minorHAnsi" w:hAnsiTheme="minorHAnsi"/>
          <w:sz w:val="24"/>
          <w:szCs w:val="24"/>
        </w:rPr>
        <w:t xml:space="preserve"> </w:t>
      </w:r>
    </w:p>
    <w:p w14:paraId="1E3EECFD" w14:textId="77777777" w:rsidR="0045420F" w:rsidRPr="0045420F" w:rsidRDefault="0045420F" w:rsidP="0045420F">
      <w:pPr>
        <w:pStyle w:val="HBsubhead"/>
        <w:rPr>
          <w:rFonts w:asciiTheme="minorHAnsi" w:hAnsiTheme="minorHAnsi"/>
          <w:szCs w:val="24"/>
        </w:rPr>
      </w:pPr>
      <w:r w:rsidRPr="0045420F">
        <w:rPr>
          <w:rFonts w:asciiTheme="minorHAnsi" w:hAnsiTheme="minorHAnsi"/>
          <w:szCs w:val="24"/>
        </w:rPr>
        <w:t>Accidents and first aid</w:t>
      </w:r>
    </w:p>
    <w:p w14:paraId="6F165676"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t xml:space="preserve">Every precaution is taken to ensure the safety of the children at all times and the Setting is fully insured. Our staff are trained in first aid and a first aid kit is kept on the premises. If your child has a </w:t>
      </w:r>
      <w:proofErr w:type="spellStart"/>
      <w:r w:rsidRPr="0045420F">
        <w:rPr>
          <w:rFonts w:asciiTheme="minorHAnsi" w:hAnsiTheme="minorHAnsi"/>
          <w:sz w:val="24"/>
          <w:szCs w:val="24"/>
        </w:rPr>
        <w:t>non serious</w:t>
      </w:r>
      <w:proofErr w:type="spellEnd"/>
      <w:r w:rsidRPr="0045420F">
        <w:rPr>
          <w:rFonts w:asciiTheme="minorHAnsi" w:hAnsiTheme="minorHAnsi"/>
          <w:sz w:val="24"/>
          <w:szCs w:val="24"/>
        </w:rPr>
        <w:t xml:space="preserve"> accident whilst in our care, you will be informed when you collect your child. </w:t>
      </w:r>
    </w:p>
    <w:p w14:paraId="46FFE1AE" w14:textId="77777777" w:rsidR="0045420F" w:rsidRPr="0045420F" w:rsidRDefault="0045420F" w:rsidP="0045420F">
      <w:pPr>
        <w:pStyle w:val="HBsubhead"/>
        <w:keepNext/>
        <w:rPr>
          <w:rFonts w:asciiTheme="minorHAnsi" w:hAnsiTheme="minorHAnsi"/>
          <w:szCs w:val="24"/>
        </w:rPr>
      </w:pPr>
      <w:r w:rsidRPr="0045420F">
        <w:rPr>
          <w:rFonts w:asciiTheme="minorHAnsi" w:hAnsiTheme="minorHAnsi"/>
          <w:szCs w:val="24"/>
        </w:rPr>
        <w:t>Medication</w:t>
      </w:r>
    </w:p>
    <w:p w14:paraId="6181B0F1" w14:textId="77777777" w:rsidR="00A138D3" w:rsidRDefault="0045420F" w:rsidP="0045420F">
      <w:pPr>
        <w:pStyle w:val="HBbody"/>
        <w:rPr>
          <w:rFonts w:asciiTheme="minorHAnsi" w:hAnsiTheme="minorHAnsi"/>
          <w:sz w:val="24"/>
          <w:szCs w:val="24"/>
        </w:rPr>
      </w:pPr>
      <w:r w:rsidRPr="0045420F">
        <w:rPr>
          <w:rFonts w:asciiTheme="minorHAnsi" w:hAnsiTheme="minorHAnsi"/>
          <w:sz w:val="24"/>
          <w:szCs w:val="24"/>
        </w:rPr>
        <w:t xml:space="preserve">Please let the Manager know if your child is taking prescribed medicine. If your child needs to take medicine whilst at the Setting you will need to complete a </w:t>
      </w:r>
      <w:r w:rsidRPr="0045420F">
        <w:rPr>
          <w:rFonts w:asciiTheme="minorHAnsi" w:hAnsiTheme="minorHAnsi"/>
          <w:b/>
          <w:sz w:val="24"/>
          <w:szCs w:val="24"/>
        </w:rPr>
        <w:t>Permission to administer medication form</w:t>
      </w:r>
      <w:r w:rsidRPr="0045420F">
        <w:rPr>
          <w:rFonts w:asciiTheme="minorHAnsi" w:hAnsiTheme="minorHAnsi"/>
          <w:sz w:val="24"/>
          <w:szCs w:val="24"/>
        </w:rPr>
        <w:t xml:space="preserve"> in advance. </w:t>
      </w:r>
    </w:p>
    <w:p w14:paraId="476DFA7F" w14:textId="77777777" w:rsidR="0045420F" w:rsidRPr="0045420F" w:rsidRDefault="0045420F" w:rsidP="0045420F">
      <w:pPr>
        <w:pStyle w:val="HBbody"/>
        <w:rPr>
          <w:rFonts w:asciiTheme="minorHAnsi" w:hAnsiTheme="minorHAnsi"/>
          <w:sz w:val="24"/>
          <w:szCs w:val="24"/>
        </w:rPr>
      </w:pPr>
    </w:p>
    <w:p w14:paraId="612FB805" w14:textId="77777777" w:rsidR="00A138D3" w:rsidRPr="0045420F" w:rsidRDefault="0045420F" w:rsidP="00A138D3">
      <w:pPr>
        <w:rPr>
          <w:b/>
          <w:sz w:val="24"/>
          <w:szCs w:val="24"/>
        </w:rPr>
      </w:pPr>
      <w:r w:rsidRPr="0045420F">
        <w:rPr>
          <w:b/>
          <w:sz w:val="24"/>
          <w:szCs w:val="24"/>
        </w:rPr>
        <w:t>Complaints and feedback</w:t>
      </w:r>
    </w:p>
    <w:p w14:paraId="7EB38881" w14:textId="77777777" w:rsidR="00EA08C5" w:rsidRPr="0045420F" w:rsidRDefault="0045420F" w:rsidP="00A138D3">
      <w:pPr>
        <w:rPr>
          <w:sz w:val="24"/>
          <w:szCs w:val="24"/>
        </w:rPr>
      </w:pPr>
      <w:r w:rsidRPr="0045420F">
        <w:rPr>
          <w:sz w:val="24"/>
          <w:szCs w:val="24"/>
        </w:rPr>
        <w:t xml:space="preserve">We take your comments and concerns extremely seriously.  Any complaints can be reported directly to the camp leader or duty manager in the setting who will investigate and report where necessary.  </w:t>
      </w:r>
      <w:r w:rsidR="00A1483C">
        <w:rPr>
          <w:sz w:val="24"/>
          <w:szCs w:val="24"/>
        </w:rPr>
        <w:t xml:space="preserve">Copies of our complaints procedures are available on request.  </w:t>
      </w:r>
    </w:p>
    <w:p w14:paraId="4888C442" w14:textId="77777777" w:rsidR="0045420F" w:rsidRPr="0045420F" w:rsidRDefault="0045420F" w:rsidP="0045420F">
      <w:pPr>
        <w:pStyle w:val="HBsectionhead"/>
        <w:rPr>
          <w:rFonts w:asciiTheme="minorHAnsi" w:hAnsiTheme="minorHAnsi"/>
          <w:sz w:val="24"/>
          <w:szCs w:val="24"/>
        </w:rPr>
      </w:pPr>
      <w:r w:rsidRPr="0045420F">
        <w:rPr>
          <w:rFonts w:asciiTheme="minorHAnsi" w:hAnsiTheme="minorHAnsi"/>
          <w:sz w:val="24"/>
          <w:szCs w:val="24"/>
        </w:rPr>
        <w:t>Pledge to Parents</w:t>
      </w:r>
    </w:p>
    <w:p w14:paraId="41DDFA82" w14:textId="77777777" w:rsidR="0045420F" w:rsidRPr="0045420F" w:rsidRDefault="0045420F" w:rsidP="0045420F">
      <w:pPr>
        <w:pStyle w:val="HBbody"/>
        <w:rPr>
          <w:rFonts w:asciiTheme="minorHAnsi" w:hAnsiTheme="minorHAnsi"/>
          <w:sz w:val="24"/>
          <w:szCs w:val="24"/>
        </w:rPr>
      </w:pPr>
      <w:r w:rsidRPr="0045420F">
        <w:rPr>
          <w:rFonts w:asciiTheme="minorHAnsi" w:hAnsiTheme="minorHAnsi"/>
          <w:sz w:val="24"/>
          <w:szCs w:val="24"/>
        </w:rPr>
        <w:lastRenderedPageBreak/>
        <w:t>We value our relationship with parents/carers and are committed to working in partnership with you to provide top quality play and care for your children.  We will:</w:t>
      </w:r>
    </w:p>
    <w:p w14:paraId="7BE02198" w14:textId="77777777" w:rsidR="0045420F" w:rsidRPr="0045420F" w:rsidRDefault="0045420F" w:rsidP="0045420F">
      <w:pPr>
        <w:pStyle w:val="HBbody"/>
        <w:numPr>
          <w:ilvl w:val="0"/>
          <w:numId w:val="2"/>
        </w:numPr>
        <w:rPr>
          <w:rFonts w:asciiTheme="minorHAnsi" w:hAnsiTheme="minorHAnsi"/>
          <w:sz w:val="24"/>
          <w:szCs w:val="24"/>
        </w:rPr>
      </w:pPr>
      <w:r w:rsidRPr="0045420F">
        <w:rPr>
          <w:rFonts w:asciiTheme="minorHAnsi" w:hAnsiTheme="minorHAnsi"/>
          <w:sz w:val="24"/>
          <w:szCs w:val="24"/>
        </w:rPr>
        <w:t>Welcome you at all times to discuss our work</w:t>
      </w:r>
      <w:r w:rsidR="00D27C34">
        <w:rPr>
          <w:rFonts w:asciiTheme="minorHAnsi" w:hAnsiTheme="minorHAnsi"/>
          <w:sz w:val="24"/>
          <w:szCs w:val="24"/>
        </w:rPr>
        <w:t xml:space="preserve"> and have a chat</w:t>
      </w:r>
    </w:p>
    <w:p w14:paraId="6075B249" w14:textId="77777777" w:rsidR="0045420F" w:rsidRPr="0045420F" w:rsidRDefault="0045420F" w:rsidP="0045420F">
      <w:pPr>
        <w:pStyle w:val="HBbody"/>
        <w:numPr>
          <w:ilvl w:val="0"/>
          <w:numId w:val="2"/>
        </w:numPr>
        <w:rPr>
          <w:rFonts w:asciiTheme="minorHAnsi" w:hAnsiTheme="minorHAnsi"/>
          <w:sz w:val="24"/>
          <w:szCs w:val="24"/>
        </w:rPr>
      </w:pPr>
      <w:r w:rsidRPr="0045420F">
        <w:rPr>
          <w:rFonts w:asciiTheme="minorHAnsi" w:hAnsiTheme="minorHAnsi"/>
          <w:sz w:val="24"/>
          <w:szCs w:val="24"/>
        </w:rPr>
        <w:t>Keep you informed of opening times, fees and cha</w:t>
      </w:r>
      <w:r w:rsidR="00D27C34">
        <w:rPr>
          <w:rFonts w:asciiTheme="minorHAnsi" w:hAnsiTheme="minorHAnsi"/>
          <w:sz w:val="24"/>
          <w:szCs w:val="24"/>
        </w:rPr>
        <w:t xml:space="preserve">rges, programmes of activities </w:t>
      </w:r>
      <w:r w:rsidRPr="0045420F">
        <w:rPr>
          <w:rFonts w:asciiTheme="minorHAnsi" w:hAnsiTheme="minorHAnsi"/>
          <w:sz w:val="24"/>
          <w:szCs w:val="24"/>
        </w:rPr>
        <w:t>and procedures.</w:t>
      </w:r>
    </w:p>
    <w:p w14:paraId="1E459448" w14:textId="77777777" w:rsidR="0045420F" w:rsidRDefault="0045420F" w:rsidP="0045420F">
      <w:pPr>
        <w:pStyle w:val="HBbody"/>
        <w:numPr>
          <w:ilvl w:val="0"/>
          <w:numId w:val="2"/>
        </w:numPr>
        <w:rPr>
          <w:rFonts w:asciiTheme="minorHAnsi" w:hAnsiTheme="minorHAnsi"/>
          <w:sz w:val="24"/>
          <w:szCs w:val="24"/>
        </w:rPr>
      </w:pPr>
      <w:r w:rsidRPr="0045420F">
        <w:rPr>
          <w:rFonts w:asciiTheme="minorHAnsi" w:hAnsiTheme="minorHAnsi"/>
          <w:sz w:val="24"/>
          <w:szCs w:val="24"/>
        </w:rPr>
        <w:t>Be consistent and reliable to enable you to plan with confidence and peace of mind.</w:t>
      </w:r>
    </w:p>
    <w:p w14:paraId="6E564800" w14:textId="77777777" w:rsidR="00EA08C5" w:rsidRPr="0045420F" w:rsidRDefault="00EA08C5" w:rsidP="0045420F">
      <w:pPr>
        <w:pStyle w:val="HBbody"/>
        <w:numPr>
          <w:ilvl w:val="0"/>
          <w:numId w:val="2"/>
        </w:numPr>
        <w:rPr>
          <w:rFonts w:asciiTheme="minorHAnsi" w:hAnsiTheme="minorHAnsi"/>
          <w:sz w:val="24"/>
          <w:szCs w:val="24"/>
        </w:rPr>
      </w:pPr>
      <w:r>
        <w:rPr>
          <w:rFonts w:asciiTheme="minorHAnsi" w:hAnsiTheme="minorHAnsi"/>
          <w:sz w:val="24"/>
          <w:szCs w:val="24"/>
        </w:rPr>
        <w:t xml:space="preserve">Have open access clubs that are inclusive.  </w:t>
      </w:r>
    </w:p>
    <w:p w14:paraId="7F150A87" w14:textId="77777777" w:rsidR="0045420F" w:rsidRPr="0045420F" w:rsidRDefault="0045420F" w:rsidP="0045420F">
      <w:pPr>
        <w:pStyle w:val="HBbody"/>
        <w:numPr>
          <w:ilvl w:val="0"/>
          <w:numId w:val="2"/>
        </w:numPr>
        <w:rPr>
          <w:rFonts w:asciiTheme="minorHAnsi" w:hAnsiTheme="minorHAnsi"/>
          <w:sz w:val="24"/>
          <w:szCs w:val="24"/>
        </w:rPr>
      </w:pPr>
      <w:r w:rsidRPr="0045420F">
        <w:rPr>
          <w:rFonts w:asciiTheme="minorHAnsi" w:hAnsiTheme="minorHAnsi"/>
          <w:sz w:val="24"/>
          <w:szCs w:val="24"/>
        </w:rPr>
        <w:t>Share and discuss your child's achievements, experiences, progress, and friendships.</w:t>
      </w:r>
    </w:p>
    <w:p w14:paraId="6541D7D9" w14:textId="77777777" w:rsidR="0045420F" w:rsidRPr="0045420F" w:rsidRDefault="0045420F" w:rsidP="0045420F">
      <w:pPr>
        <w:pStyle w:val="HBbody"/>
        <w:numPr>
          <w:ilvl w:val="0"/>
          <w:numId w:val="2"/>
        </w:numPr>
        <w:rPr>
          <w:rFonts w:asciiTheme="minorHAnsi" w:hAnsiTheme="minorHAnsi"/>
          <w:sz w:val="24"/>
          <w:szCs w:val="24"/>
        </w:rPr>
      </w:pPr>
      <w:r w:rsidRPr="0045420F">
        <w:rPr>
          <w:rFonts w:asciiTheme="minorHAnsi" w:hAnsiTheme="minorHAnsi"/>
          <w:sz w:val="24"/>
          <w:szCs w:val="24"/>
        </w:rPr>
        <w:t>Be available to discuss decisions about running the setting.</w:t>
      </w:r>
    </w:p>
    <w:p w14:paraId="2A0294F2" w14:textId="77777777" w:rsidR="0045420F" w:rsidRPr="0045420F" w:rsidRDefault="0045420F" w:rsidP="0045420F">
      <w:pPr>
        <w:pStyle w:val="HBbody"/>
        <w:numPr>
          <w:ilvl w:val="0"/>
          <w:numId w:val="2"/>
        </w:numPr>
        <w:rPr>
          <w:rFonts w:asciiTheme="minorHAnsi" w:hAnsiTheme="minorHAnsi"/>
          <w:sz w:val="24"/>
          <w:szCs w:val="24"/>
        </w:rPr>
      </w:pPr>
      <w:r w:rsidRPr="0045420F">
        <w:rPr>
          <w:rFonts w:asciiTheme="minorHAnsi" w:hAnsiTheme="minorHAnsi"/>
          <w:sz w:val="24"/>
          <w:szCs w:val="24"/>
        </w:rPr>
        <w:t>Ask your permission for outings and special events.</w:t>
      </w:r>
    </w:p>
    <w:p w14:paraId="4018DE15" w14:textId="77777777" w:rsidR="0045420F" w:rsidRPr="0045420F" w:rsidRDefault="0045420F" w:rsidP="0045420F">
      <w:pPr>
        <w:pStyle w:val="HBbody"/>
        <w:numPr>
          <w:ilvl w:val="0"/>
          <w:numId w:val="2"/>
        </w:numPr>
        <w:rPr>
          <w:rFonts w:asciiTheme="minorHAnsi" w:hAnsiTheme="minorHAnsi"/>
          <w:sz w:val="24"/>
          <w:szCs w:val="24"/>
        </w:rPr>
      </w:pPr>
      <w:r w:rsidRPr="0045420F">
        <w:rPr>
          <w:rFonts w:asciiTheme="minorHAnsi" w:hAnsiTheme="minorHAnsi"/>
          <w:sz w:val="24"/>
          <w:szCs w:val="24"/>
        </w:rPr>
        <w:t>Listen to your views and concerns to ensure that we continue to meet your needs.</w:t>
      </w:r>
    </w:p>
    <w:p w14:paraId="150CA120" w14:textId="77777777" w:rsidR="0045420F" w:rsidRDefault="0045420F" w:rsidP="00A138D3"/>
    <w:p w14:paraId="208E05C5" w14:textId="77777777" w:rsidR="00A138D3" w:rsidRDefault="00A138D3" w:rsidP="00A138D3"/>
    <w:p w14:paraId="03801270" w14:textId="77777777" w:rsidR="00A138D3" w:rsidRDefault="00A138D3" w:rsidP="00A138D3"/>
    <w:p w14:paraId="63500B2E" w14:textId="77777777" w:rsidR="00A138D3" w:rsidRDefault="00A138D3" w:rsidP="00A138D3"/>
    <w:p w14:paraId="10C9E245" w14:textId="77777777" w:rsidR="00A138D3" w:rsidRDefault="00A138D3" w:rsidP="00A138D3"/>
    <w:p w14:paraId="2BFA1C87" w14:textId="77777777" w:rsidR="00376A57" w:rsidRPr="00A138D3" w:rsidRDefault="00376A57" w:rsidP="00A138D3"/>
    <w:sectPr w:rsidR="00376A57" w:rsidRPr="00A138D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C692" w14:textId="77777777" w:rsidR="002E2AE0" w:rsidRDefault="002E2AE0" w:rsidP="00884C30">
      <w:pPr>
        <w:spacing w:after="0" w:line="240" w:lineRule="auto"/>
      </w:pPr>
      <w:r>
        <w:separator/>
      </w:r>
    </w:p>
  </w:endnote>
  <w:endnote w:type="continuationSeparator" w:id="0">
    <w:p w14:paraId="52FB1B3D" w14:textId="77777777" w:rsidR="002E2AE0" w:rsidRDefault="002E2AE0" w:rsidP="0088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2802" w14:textId="77777777" w:rsidR="002E2AE0" w:rsidRDefault="002E2AE0" w:rsidP="00884C30">
      <w:pPr>
        <w:spacing w:after="0" w:line="240" w:lineRule="auto"/>
      </w:pPr>
      <w:r>
        <w:separator/>
      </w:r>
    </w:p>
  </w:footnote>
  <w:footnote w:type="continuationSeparator" w:id="0">
    <w:p w14:paraId="6048049E" w14:textId="77777777" w:rsidR="002E2AE0" w:rsidRDefault="002E2AE0" w:rsidP="00884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4053" w14:textId="77777777" w:rsidR="00884C30" w:rsidRDefault="00884C30">
    <w:pPr>
      <w:pStyle w:val="Header"/>
    </w:pPr>
    <w:r>
      <w:rPr>
        <w:noProof/>
        <w:lang w:eastAsia="en-GB"/>
      </w:rPr>
      <w:drawing>
        <wp:anchor distT="0" distB="0" distL="114300" distR="114300" simplePos="0" relativeHeight="251659264" behindDoc="0" locked="0" layoutInCell="1" allowOverlap="1" wp14:anchorId="7D09F937" wp14:editId="02AAA686">
          <wp:simplePos x="0" y="0"/>
          <wp:positionH relativeFrom="column">
            <wp:posOffset>-498475</wp:posOffset>
          </wp:positionH>
          <wp:positionV relativeFrom="paragraph">
            <wp:posOffset>-114300</wp:posOffset>
          </wp:positionV>
          <wp:extent cx="2254250" cy="509270"/>
          <wp:effectExtent l="0" t="0" r="0" b="5080"/>
          <wp:wrapNone/>
          <wp:docPr id="2" name="Picture 2" descr="Y:\Contracts\Midlands Team\Walsall\Business support\Logos\Mytime Active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ontracts\Midlands Team\Walsall\Business support\Logos\Mytime Active FINA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4250" cy="50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0FB5"/>
    <w:multiLevelType w:val="hybridMultilevel"/>
    <w:tmpl w:val="A9E09AAC"/>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C27967"/>
    <w:multiLevelType w:val="hybridMultilevel"/>
    <w:tmpl w:val="D9123A4E"/>
    <w:lvl w:ilvl="0" w:tplc="9F4A5742">
      <w:start w:val="1"/>
      <w:numFmt w:val="bullet"/>
      <w:lvlText w:val=""/>
      <w:lvlJc w:val="left"/>
      <w:pPr>
        <w:tabs>
          <w:tab w:val="num" w:pos="357"/>
        </w:tabs>
        <w:ind w:left="357" w:hanging="357"/>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C213BF"/>
    <w:multiLevelType w:val="hybridMultilevel"/>
    <w:tmpl w:val="D654D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6A"/>
    <w:rsid w:val="000036AD"/>
    <w:rsid w:val="000C2B8E"/>
    <w:rsid w:val="00187549"/>
    <w:rsid w:val="00241EC8"/>
    <w:rsid w:val="002E2AE0"/>
    <w:rsid w:val="002F3EDE"/>
    <w:rsid w:val="00304942"/>
    <w:rsid w:val="00376A57"/>
    <w:rsid w:val="003D33C8"/>
    <w:rsid w:val="00420E14"/>
    <w:rsid w:val="0045420F"/>
    <w:rsid w:val="00552D4D"/>
    <w:rsid w:val="00884C30"/>
    <w:rsid w:val="008867D9"/>
    <w:rsid w:val="008D57B9"/>
    <w:rsid w:val="008E5068"/>
    <w:rsid w:val="00945E6A"/>
    <w:rsid w:val="009B166A"/>
    <w:rsid w:val="00A138D3"/>
    <w:rsid w:val="00A1483C"/>
    <w:rsid w:val="00C168C0"/>
    <w:rsid w:val="00C96B7B"/>
    <w:rsid w:val="00D27C34"/>
    <w:rsid w:val="00D941F1"/>
    <w:rsid w:val="00EA0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C7FF"/>
  <w15:docId w15:val="{B6B57E2C-4A8D-4052-AD26-4274462C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E6A"/>
    <w:pPr>
      <w:ind w:left="720"/>
      <w:contextualSpacing/>
    </w:pPr>
  </w:style>
  <w:style w:type="table" w:styleId="TableGrid">
    <w:name w:val="Table Grid"/>
    <w:basedOn w:val="TableNormal"/>
    <w:uiPriority w:val="59"/>
    <w:rsid w:val="00A138D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C30"/>
  </w:style>
  <w:style w:type="paragraph" w:styleId="Footer">
    <w:name w:val="footer"/>
    <w:basedOn w:val="Normal"/>
    <w:link w:val="FooterChar"/>
    <w:uiPriority w:val="99"/>
    <w:unhideWhenUsed/>
    <w:rsid w:val="00884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C30"/>
  </w:style>
  <w:style w:type="paragraph" w:customStyle="1" w:styleId="HBbody">
    <w:name w:val="HB body"/>
    <w:link w:val="HBbodyChar"/>
    <w:rsid w:val="0045420F"/>
    <w:pPr>
      <w:spacing w:before="120" w:after="120" w:line="260" w:lineRule="atLeast"/>
    </w:pPr>
    <w:rPr>
      <w:rFonts w:ascii="Trebuchet MS" w:eastAsia="Times New Roman" w:hAnsi="Trebuchet MS" w:cs="Arial"/>
      <w:bCs/>
      <w:szCs w:val="20"/>
    </w:rPr>
  </w:style>
  <w:style w:type="character" w:customStyle="1" w:styleId="HBbodyChar">
    <w:name w:val="HB body Char"/>
    <w:link w:val="HBbody"/>
    <w:rsid w:val="0045420F"/>
    <w:rPr>
      <w:rFonts w:ascii="Trebuchet MS" w:eastAsia="Times New Roman" w:hAnsi="Trebuchet MS" w:cs="Arial"/>
      <w:bCs/>
      <w:szCs w:val="20"/>
    </w:rPr>
  </w:style>
  <w:style w:type="paragraph" w:customStyle="1" w:styleId="HBsectionhead">
    <w:name w:val="HB sectionhead"/>
    <w:rsid w:val="0045420F"/>
    <w:pPr>
      <w:spacing w:before="120" w:after="360" w:line="240" w:lineRule="auto"/>
    </w:pPr>
    <w:rPr>
      <w:rFonts w:ascii="Trebuchet MS" w:eastAsia="Times New Roman" w:hAnsi="Trebuchet MS" w:cs="Arial"/>
      <w:b/>
      <w:caps/>
      <w:sz w:val="32"/>
      <w:szCs w:val="32"/>
    </w:rPr>
  </w:style>
  <w:style w:type="paragraph" w:customStyle="1" w:styleId="HBsubhead">
    <w:name w:val="HB subhead"/>
    <w:basedOn w:val="HBbody"/>
    <w:next w:val="HBbody"/>
    <w:rsid w:val="0045420F"/>
    <w:pPr>
      <w:spacing w:before="360"/>
    </w:pPr>
    <w:rPr>
      <w:b/>
      <w:sz w:val="24"/>
    </w:rPr>
  </w:style>
  <w:style w:type="character" w:styleId="Hyperlink">
    <w:name w:val="Hyperlink"/>
    <w:basedOn w:val="DefaultParagraphFont"/>
    <w:uiPriority w:val="99"/>
    <w:unhideWhenUsed/>
    <w:rsid w:val="00C168C0"/>
    <w:rPr>
      <w:color w:val="0000FF" w:themeColor="hyperlink"/>
      <w:u w:val="single"/>
    </w:rPr>
  </w:style>
  <w:style w:type="character" w:styleId="UnresolvedMention">
    <w:name w:val="Unresolved Mention"/>
    <w:basedOn w:val="DefaultParagraphFont"/>
    <w:uiPriority w:val="99"/>
    <w:semiHidden/>
    <w:unhideWhenUsed/>
    <w:rsid w:val="00C16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y.bookings@mytimeactive.co.uk" TargetMode="External"/><Relationship Id="rId3" Type="http://schemas.openxmlformats.org/officeDocument/2006/relationships/settings" Target="settings.xml"/><Relationship Id="rId7" Type="http://schemas.openxmlformats.org/officeDocument/2006/relationships/hyperlink" Target="https://mytimeactive.schoolip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MytimeActive</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Dean</dc:creator>
  <cp:lastModifiedBy>Sarah Dean</cp:lastModifiedBy>
  <cp:revision>3</cp:revision>
  <cp:lastPrinted>2022-06-10T11:49:00Z</cp:lastPrinted>
  <dcterms:created xsi:type="dcterms:W3CDTF">2022-06-10T11:51:00Z</dcterms:created>
  <dcterms:modified xsi:type="dcterms:W3CDTF">2022-06-14T11:17:00Z</dcterms:modified>
</cp:coreProperties>
</file>